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13C8A" w14:textId="2AA1F892" w:rsidR="009A3890" w:rsidRPr="00C16C8D" w:rsidRDefault="004C6BFE" w:rsidP="00CB6366">
      <w:pPr>
        <w:spacing w:after="160" w:line="360" w:lineRule="auto"/>
        <w:ind w:right="1555"/>
        <w:jc w:val="both"/>
        <w:rPr>
          <w:rFonts w:ascii="Arial" w:eastAsia="MS Gothic" w:hAnsi="Arial" w:cs="Arial"/>
          <w:b/>
          <w:sz w:val="6"/>
          <w:szCs w:val="6"/>
        </w:rPr>
      </w:pPr>
      <w:r w:rsidRPr="00C16C8D">
        <w:rPr>
          <w:rFonts w:ascii="Arial" w:eastAsia="MS Gothic" w:hAnsi="Arial" w:hint="eastAsia"/>
          <w:b/>
          <w:sz w:val="24"/>
          <w:szCs w:val="24"/>
        </w:rPr>
        <w:t>KRAIBURG TPE</w:t>
      </w:r>
      <w:r w:rsidRPr="00C16C8D">
        <w:rPr>
          <w:rFonts w:ascii="Arial" w:eastAsia="MS Gothic" w:hAnsi="Arial" w:hint="eastAsia"/>
          <w:b/>
          <w:sz w:val="24"/>
          <w:szCs w:val="24"/>
        </w:rPr>
        <w:t>、</w:t>
      </w:r>
      <w:r w:rsidRPr="00C16C8D">
        <w:rPr>
          <w:rFonts w:ascii="Arial" w:eastAsia="MS Gothic" w:hAnsi="Arial" w:hint="eastAsia"/>
          <w:b/>
          <w:sz w:val="24"/>
          <w:szCs w:val="24"/>
        </w:rPr>
        <w:t>Medtec China 2026</w:t>
      </w:r>
      <w:r w:rsidRPr="00C16C8D">
        <w:rPr>
          <w:rFonts w:ascii="Arial" w:eastAsia="MS Gothic" w:hAnsi="Arial" w:hint="eastAsia"/>
          <w:b/>
          <w:sz w:val="24"/>
          <w:szCs w:val="24"/>
        </w:rPr>
        <w:t>にて、医療機器のイノベーションに向けた医療グレードおよびヘルスケア向けの</w:t>
      </w:r>
      <w:r w:rsidRPr="00C16C8D">
        <w:rPr>
          <w:rFonts w:ascii="Arial" w:eastAsia="MS Gothic" w:hAnsi="Arial" w:hint="eastAsia"/>
          <w:b/>
          <w:sz w:val="24"/>
          <w:szCs w:val="24"/>
        </w:rPr>
        <w:t>TPE</w:t>
      </w:r>
      <w:r w:rsidRPr="00C16C8D">
        <w:rPr>
          <w:rFonts w:ascii="Arial" w:eastAsia="MS Gothic" w:hAnsi="Arial" w:hint="eastAsia"/>
          <w:b/>
          <w:sz w:val="24"/>
          <w:szCs w:val="24"/>
        </w:rPr>
        <w:t>ソリューションを展示</w:t>
      </w:r>
    </w:p>
    <w:p w14:paraId="6A022610" w14:textId="064548DF" w:rsidR="00EA1C08" w:rsidRPr="00C16C8D" w:rsidRDefault="00EA1C08" w:rsidP="00665D09">
      <w:p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b/>
          <w:bCs/>
          <w:color w:val="000000" w:themeColor="text1"/>
          <w:sz w:val="20"/>
          <w:szCs w:val="20"/>
        </w:rPr>
        <w:t>熱可塑性エラストマー（</w:t>
      </w:r>
      <w:r w:rsidRPr="00C16C8D">
        <w:rPr>
          <w:rFonts w:ascii="Arial" w:eastAsia="MS Gothic" w:hAnsi="Arial" w:hint="eastAsia"/>
          <w:b/>
          <w:bCs/>
          <w:color w:val="000000" w:themeColor="text1"/>
          <w:sz w:val="20"/>
          <w:szCs w:val="20"/>
        </w:rPr>
        <w:t>TPE</w:t>
      </w:r>
      <w:r w:rsidRPr="00C16C8D">
        <w:rPr>
          <w:rFonts w:ascii="Arial" w:eastAsia="MS Gothic" w:hAnsi="Arial" w:hint="eastAsia"/>
          <w:b/>
          <w:bCs/>
          <w:color w:val="000000" w:themeColor="text1"/>
          <w:sz w:val="20"/>
          <w:szCs w:val="20"/>
        </w:rPr>
        <w:t>）の世界的なメーカー</w:t>
      </w:r>
      <w:r w:rsidRPr="00C16C8D">
        <w:rPr>
          <w:rFonts w:ascii="Arial" w:eastAsia="MS Gothic" w:hAnsi="Arial" w:hint="eastAsia"/>
          <w:color w:val="000000" w:themeColor="text1"/>
          <w:sz w:val="20"/>
          <w:szCs w:val="20"/>
        </w:rPr>
        <w:t>である</w:t>
      </w:r>
      <w:r w:rsidRPr="00C16C8D">
        <w:rPr>
          <w:rFonts w:ascii="Arial" w:eastAsia="MS Gothic" w:hAnsi="Arial" w:hint="eastAsia"/>
          <w:color w:val="000000" w:themeColor="text1"/>
          <w:sz w:val="20"/>
          <w:szCs w:val="20"/>
        </w:rPr>
        <w:t>KRAIBURG TPE</w:t>
      </w:r>
      <w:r w:rsidRPr="00C16C8D">
        <w:rPr>
          <w:rFonts w:ascii="Arial" w:eastAsia="MS Gothic" w:hAnsi="Arial" w:hint="eastAsia"/>
          <w:color w:val="000000" w:themeColor="text1"/>
          <w:sz w:val="20"/>
          <w:szCs w:val="20"/>
        </w:rPr>
        <w:t>（クライブルク</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）は、</w:t>
      </w:r>
      <w:r w:rsidRPr="00C16C8D">
        <w:rPr>
          <w:rFonts w:ascii="Arial" w:eastAsia="MS Gothic" w:hAnsi="Arial" w:hint="eastAsia"/>
          <w:color w:val="000000" w:themeColor="text1"/>
          <w:sz w:val="20"/>
          <w:szCs w:val="20"/>
        </w:rPr>
        <w:t>2026</w:t>
      </w:r>
      <w:r w:rsidRPr="00C16C8D">
        <w:rPr>
          <w:rFonts w:ascii="Arial" w:eastAsia="MS Gothic" w:hAnsi="Arial" w:hint="eastAsia"/>
          <w:color w:val="000000" w:themeColor="text1"/>
          <w:sz w:val="20"/>
          <w:szCs w:val="20"/>
        </w:rPr>
        <w:t>年</w:t>
      </w:r>
      <w:r w:rsidRPr="00C16C8D">
        <w:rPr>
          <w:rFonts w:ascii="Arial" w:eastAsia="MS Gothic" w:hAnsi="Arial" w:hint="eastAsia"/>
          <w:color w:val="000000" w:themeColor="text1"/>
          <w:sz w:val="20"/>
          <w:szCs w:val="20"/>
        </w:rPr>
        <w:t>9</w:t>
      </w:r>
      <w:r w:rsidRPr="00C16C8D">
        <w:rPr>
          <w:rFonts w:ascii="Arial" w:eastAsia="MS Gothic" w:hAnsi="Arial" w:hint="eastAsia"/>
          <w:color w:val="000000" w:themeColor="text1"/>
          <w:sz w:val="20"/>
          <w:szCs w:val="20"/>
        </w:rPr>
        <w:t>月</w:t>
      </w:r>
      <w:r w:rsidRPr="00C16C8D">
        <w:rPr>
          <w:rFonts w:ascii="Arial" w:eastAsia="MS Gothic" w:hAnsi="Arial" w:hint="eastAsia"/>
          <w:color w:val="000000" w:themeColor="text1"/>
          <w:sz w:val="20"/>
          <w:szCs w:val="20"/>
        </w:rPr>
        <w:t>1</w:t>
      </w:r>
      <w:r w:rsidRPr="00C16C8D">
        <w:rPr>
          <w:rFonts w:ascii="Arial" w:eastAsia="MS Gothic" w:hAnsi="Arial" w:hint="eastAsia"/>
          <w:color w:val="000000" w:themeColor="text1"/>
          <w:sz w:val="20"/>
          <w:szCs w:val="20"/>
        </w:rPr>
        <w:t>日から</w:t>
      </w:r>
      <w:r w:rsidRPr="00C16C8D">
        <w:rPr>
          <w:rFonts w:ascii="Arial" w:eastAsia="MS Gothic" w:hAnsi="Arial" w:hint="eastAsia"/>
          <w:color w:val="000000" w:themeColor="text1"/>
          <w:sz w:val="20"/>
          <w:szCs w:val="20"/>
        </w:rPr>
        <w:t>3</w:t>
      </w:r>
      <w:r w:rsidRPr="00C16C8D">
        <w:rPr>
          <w:rFonts w:ascii="Arial" w:eastAsia="MS Gothic" w:hAnsi="Arial" w:hint="eastAsia"/>
          <w:color w:val="000000" w:themeColor="text1"/>
          <w:sz w:val="20"/>
          <w:szCs w:val="20"/>
        </w:rPr>
        <w:t>日まで、中国・上海の上海新国際博覧センター（</w:t>
      </w:r>
      <w:r w:rsidRPr="00C16C8D">
        <w:rPr>
          <w:rFonts w:ascii="Arial" w:eastAsia="MS Gothic" w:hAnsi="Arial" w:hint="eastAsia"/>
          <w:color w:val="000000" w:themeColor="text1"/>
          <w:sz w:val="20"/>
          <w:szCs w:val="20"/>
        </w:rPr>
        <w:t>SNIEC</w:t>
      </w:r>
      <w:r w:rsidRPr="00C16C8D">
        <w:rPr>
          <w:rFonts w:ascii="Arial" w:eastAsia="MS Gothic" w:hAnsi="Arial" w:hint="eastAsia"/>
          <w:color w:val="000000" w:themeColor="text1"/>
          <w:sz w:val="20"/>
          <w:szCs w:val="20"/>
        </w:rPr>
        <w:t>）にて開催される</w:t>
      </w:r>
      <w:r w:rsidRPr="00C16C8D">
        <w:rPr>
          <w:rFonts w:ascii="Arial" w:eastAsia="MS Gothic" w:hAnsi="Arial" w:hint="eastAsia"/>
          <w:b/>
          <w:bCs/>
          <w:color w:val="000000" w:themeColor="text1"/>
          <w:sz w:val="20"/>
          <w:szCs w:val="20"/>
        </w:rPr>
        <w:t>Medtec China 2026</w:t>
      </w:r>
      <w:r w:rsidRPr="00C16C8D">
        <w:rPr>
          <w:rFonts w:ascii="Arial" w:eastAsia="MS Gothic" w:hAnsi="Arial" w:hint="eastAsia"/>
          <w:color w:val="000000" w:themeColor="text1"/>
          <w:sz w:val="20"/>
          <w:szCs w:val="20"/>
        </w:rPr>
        <w:t>に、ホール</w:t>
      </w:r>
      <w:r w:rsidRPr="00C16C8D">
        <w:rPr>
          <w:rFonts w:ascii="Arial" w:eastAsia="MS Gothic" w:hAnsi="Arial" w:hint="eastAsia"/>
          <w:color w:val="000000" w:themeColor="text1"/>
          <w:sz w:val="20"/>
          <w:szCs w:val="20"/>
        </w:rPr>
        <w:t>N1</w:t>
      </w:r>
      <w:r w:rsidRPr="00C16C8D">
        <w:rPr>
          <w:rFonts w:ascii="Arial" w:eastAsia="MS Gothic" w:hAnsi="Arial" w:hint="eastAsia"/>
          <w:color w:val="000000" w:themeColor="text1"/>
          <w:sz w:val="20"/>
          <w:szCs w:val="20"/>
        </w:rPr>
        <w:t>、ブース</w:t>
      </w:r>
      <w:r w:rsidRPr="00C16C8D">
        <w:rPr>
          <w:rFonts w:ascii="Arial" w:eastAsia="MS Gothic" w:hAnsi="Arial" w:hint="eastAsia"/>
          <w:color w:val="000000" w:themeColor="text1"/>
          <w:sz w:val="20"/>
          <w:szCs w:val="20"/>
        </w:rPr>
        <w:t>1C209</w:t>
      </w:r>
      <w:r w:rsidRPr="00C16C8D">
        <w:rPr>
          <w:rFonts w:ascii="Arial" w:eastAsia="MS Gothic" w:hAnsi="Arial" w:hint="eastAsia"/>
          <w:color w:val="000000" w:themeColor="text1"/>
          <w:sz w:val="20"/>
          <w:szCs w:val="20"/>
        </w:rPr>
        <w:t>にて出展いたします。</w:t>
      </w:r>
    </w:p>
    <w:p w14:paraId="019B77BE" w14:textId="6A13A203" w:rsidR="00F86A8C" w:rsidRPr="00C16C8D" w:rsidRDefault="00F86A8C" w:rsidP="00665D09">
      <w:p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医療機器メーカーは、安全性、性能、そしてサスティナブルな材料を必要としています。今回中国で開催されるこの医療業界の展示会において、</w:t>
      </w:r>
      <w:r w:rsidRPr="00C16C8D">
        <w:rPr>
          <w:rFonts w:ascii="Arial" w:eastAsia="MS Gothic" w:hAnsi="Arial" w:hint="eastAsia"/>
          <w:color w:val="000000" w:themeColor="text1"/>
          <w:sz w:val="20"/>
          <w:szCs w:val="20"/>
        </w:rPr>
        <w:t>KRAIBURG TPE</w:t>
      </w:r>
      <w:r w:rsidRPr="00C16C8D">
        <w:rPr>
          <w:rFonts w:ascii="Arial" w:eastAsia="MS Gothic" w:hAnsi="Arial" w:hint="eastAsia"/>
          <w:color w:val="000000" w:themeColor="text1"/>
          <w:sz w:val="20"/>
          <w:szCs w:val="20"/>
        </w:rPr>
        <w:t>は、幅広い医療機器用途に対応する、</w:t>
      </w:r>
      <w:r w:rsidR="001B31F9">
        <w:rPr>
          <w:rFonts w:ascii="Arial" w:eastAsia="MS Gothic" w:hAnsi="Arial"/>
          <w:color w:val="000000" w:themeColor="text1"/>
          <w:sz w:val="20"/>
          <w:szCs w:val="20"/>
        </w:rPr>
        <w:fldChar w:fldCharType="begin"/>
      </w:r>
      <w:r w:rsidR="001B31F9">
        <w:rPr>
          <w:rFonts w:ascii="Arial" w:eastAsia="MS Gothic" w:hAnsi="Arial" w:hint="eastAsia"/>
          <w:color w:val="000000" w:themeColor="text1"/>
          <w:sz w:val="20"/>
          <w:szCs w:val="20"/>
        </w:rPr>
        <w:instrText>HYPERLINK "https://www.kraiburg-tpe.com/ja/thermolast-m"</w:instrText>
      </w:r>
      <w:r w:rsidR="001B31F9">
        <w:rPr>
          <w:rFonts w:ascii="Arial" w:eastAsia="MS Gothic" w:hAnsi="Arial"/>
          <w:color w:val="000000" w:themeColor="text1"/>
          <w:sz w:val="20"/>
          <w:szCs w:val="20"/>
        </w:rPr>
      </w:r>
      <w:r w:rsidR="001B31F9">
        <w:rPr>
          <w:rFonts w:ascii="Arial" w:eastAsia="MS Gothic" w:hAnsi="Arial"/>
          <w:color w:val="000000" w:themeColor="text1"/>
          <w:sz w:val="20"/>
          <w:szCs w:val="20"/>
        </w:rPr>
        <w:fldChar w:fldCharType="separate"/>
      </w:r>
      <w:r w:rsidRPr="001B31F9">
        <w:rPr>
          <w:rStyle w:val="Hyperlink"/>
          <w:rFonts w:ascii="Arial" w:eastAsia="MS Gothic" w:hAnsi="Arial"/>
          <w:sz w:val="20"/>
          <w:szCs w:val="20"/>
        </w:rPr>
        <w:t>THERMOLAST® M</w:t>
      </w:r>
      <w:r w:rsidR="001B31F9">
        <w:rPr>
          <w:rFonts w:ascii="Arial" w:eastAsia="MS Gothic" w:hAnsi="Arial"/>
          <w:color w:val="000000" w:themeColor="text1"/>
          <w:sz w:val="20"/>
          <w:szCs w:val="20"/>
        </w:rPr>
        <w:fldChar w:fldCharType="end"/>
      </w:r>
      <w:r w:rsidRPr="00C16C8D">
        <w:rPr>
          <w:rFonts w:ascii="Arial" w:eastAsia="MS Gothic" w:hAnsi="Arial" w:hint="eastAsia"/>
          <w:color w:val="000000" w:themeColor="text1"/>
          <w:sz w:val="20"/>
          <w:szCs w:val="20"/>
        </w:rPr>
        <w:t>および</w:t>
      </w:r>
      <w:r w:rsidR="001B31F9">
        <w:rPr>
          <w:rFonts w:ascii="Arial" w:eastAsia="MS Gothic" w:hAnsi="Arial"/>
          <w:color w:val="000000" w:themeColor="text1"/>
          <w:sz w:val="20"/>
          <w:szCs w:val="20"/>
        </w:rPr>
        <w:fldChar w:fldCharType="begin"/>
      </w:r>
      <w:r w:rsidR="001B31F9">
        <w:rPr>
          <w:rFonts w:ascii="Arial" w:eastAsia="MS Gothic" w:hAnsi="Arial" w:hint="eastAsia"/>
          <w:color w:val="000000" w:themeColor="text1"/>
          <w:sz w:val="20"/>
          <w:szCs w:val="20"/>
        </w:rPr>
        <w:instrText>HYPERLINK "https://www.kraiburg-tpe.com/ja/thermolast-h-%E3%83%98%E3%83%AB%E3%82%B9%E3%82%B1%E3%82%A2-tpe"</w:instrText>
      </w:r>
      <w:r w:rsidR="001B31F9">
        <w:rPr>
          <w:rFonts w:ascii="Arial" w:eastAsia="MS Gothic" w:hAnsi="Arial"/>
          <w:color w:val="000000" w:themeColor="text1"/>
          <w:sz w:val="20"/>
          <w:szCs w:val="20"/>
        </w:rPr>
      </w:r>
      <w:r w:rsidR="001B31F9">
        <w:rPr>
          <w:rFonts w:ascii="Arial" w:eastAsia="MS Gothic" w:hAnsi="Arial"/>
          <w:color w:val="000000" w:themeColor="text1"/>
          <w:sz w:val="20"/>
          <w:szCs w:val="20"/>
        </w:rPr>
        <w:fldChar w:fldCharType="separate"/>
      </w:r>
      <w:r w:rsidRPr="001B31F9">
        <w:rPr>
          <w:rStyle w:val="Hyperlink"/>
          <w:rFonts w:ascii="Arial" w:eastAsia="MS Gothic" w:hAnsi="Arial"/>
          <w:sz w:val="20"/>
          <w:szCs w:val="20"/>
        </w:rPr>
        <w:t>THERMOLAST® H</w:t>
      </w:r>
      <w:r w:rsidRPr="001B31F9">
        <w:rPr>
          <w:rStyle w:val="Hyperlink"/>
          <w:rFonts w:ascii="Arial" w:eastAsia="MS Gothic" w:hAnsi="Arial"/>
          <w:sz w:val="20"/>
          <w:szCs w:val="20"/>
        </w:rPr>
        <w:t>シリーズ</w:t>
      </w:r>
      <w:r w:rsidR="001B31F9">
        <w:rPr>
          <w:rFonts w:ascii="Arial" w:eastAsia="MS Gothic" w:hAnsi="Arial"/>
          <w:color w:val="000000" w:themeColor="text1"/>
          <w:sz w:val="20"/>
          <w:szCs w:val="20"/>
        </w:rPr>
        <w:fldChar w:fldCharType="end"/>
      </w:r>
      <w:r w:rsidRPr="00C16C8D">
        <w:rPr>
          <w:rFonts w:ascii="Arial" w:eastAsia="MS Gothic" w:hAnsi="Arial" w:hint="eastAsia"/>
          <w:color w:val="000000" w:themeColor="text1"/>
          <w:sz w:val="20"/>
          <w:szCs w:val="20"/>
        </w:rPr>
        <w:t>を含む、医療・ヘルスケア向け</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ソリューションをご紹介します。</w:t>
      </w:r>
      <w:r w:rsidRPr="00C16C8D">
        <w:rPr>
          <w:rFonts w:ascii="Arial" w:eastAsia="MS Gothic" w:hAnsi="Arial" w:hint="eastAsia"/>
          <w:color w:val="000000" w:themeColor="text1"/>
          <w:sz w:val="20"/>
          <w:szCs w:val="20"/>
        </w:rPr>
        <w:t xml:space="preserve"> </w:t>
      </w:r>
    </w:p>
    <w:p w14:paraId="6458C035" w14:textId="77777777" w:rsidR="003004F8" w:rsidRPr="00C16C8D" w:rsidRDefault="003004F8" w:rsidP="00665D09">
      <w:pPr>
        <w:spacing w:line="360" w:lineRule="auto"/>
        <w:ind w:right="1555"/>
        <w:jc w:val="both"/>
        <w:rPr>
          <w:rFonts w:ascii="Arial" w:eastAsia="MS Gothic" w:hAnsi="Arial" w:cs="Arial"/>
          <w:color w:val="000000" w:themeColor="text1"/>
          <w:sz w:val="6"/>
          <w:szCs w:val="6"/>
        </w:rPr>
      </w:pPr>
    </w:p>
    <w:p w14:paraId="357F3D53" w14:textId="77777777" w:rsidR="00665D09" w:rsidRPr="00C16C8D" w:rsidRDefault="00546E2A" w:rsidP="00665D09">
      <w:pPr>
        <w:spacing w:line="360" w:lineRule="auto"/>
        <w:ind w:right="1555"/>
        <w:rPr>
          <w:rFonts w:ascii="Arial" w:eastAsia="MS Gothic" w:hAnsi="Arial" w:cs="Arial"/>
          <w:color w:val="000000" w:themeColor="text1"/>
          <w:sz w:val="20"/>
          <w:szCs w:val="20"/>
        </w:rPr>
      </w:pPr>
      <w:r w:rsidRPr="00C16C8D">
        <w:rPr>
          <w:rFonts w:ascii="Arial" w:eastAsia="MS Gothic" w:hAnsi="Arial" w:hint="eastAsia"/>
          <w:b/>
          <w:bCs/>
          <w:color w:val="000000" w:themeColor="text1"/>
          <w:sz w:val="20"/>
          <w:szCs w:val="20"/>
        </w:rPr>
        <w:t>当社の</w:t>
      </w:r>
      <w:r w:rsidRPr="00C16C8D">
        <w:rPr>
          <w:rFonts w:ascii="Arial" w:eastAsia="MS Gothic" w:hAnsi="Arial" w:hint="eastAsia"/>
          <w:b/>
          <w:bCs/>
          <w:color w:val="000000" w:themeColor="text1"/>
          <w:sz w:val="20"/>
          <w:szCs w:val="20"/>
        </w:rPr>
        <w:t>TPE</w:t>
      </w:r>
      <w:r w:rsidRPr="00C16C8D">
        <w:rPr>
          <w:rFonts w:ascii="Arial" w:eastAsia="MS Gothic" w:hAnsi="Arial" w:hint="eastAsia"/>
          <w:b/>
          <w:bCs/>
          <w:color w:val="000000" w:themeColor="text1"/>
          <w:sz w:val="20"/>
          <w:szCs w:val="20"/>
        </w:rPr>
        <w:t>専門家との面談を、ぜひご予約ください</w:t>
      </w:r>
    </w:p>
    <w:p w14:paraId="28C43596" w14:textId="28828EA0" w:rsidR="00665D09" w:rsidRPr="00C16C8D" w:rsidRDefault="00546E2A" w:rsidP="00665D09">
      <w:pPr>
        <w:spacing w:line="360" w:lineRule="auto"/>
        <w:ind w:right="1555"/>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MEDTEC China 2026</w:t>
      </w:r>
      <w:r w:rsidRPr="00C16C8D">
        <w:rPr>
          <w:rFonts w:ascii="Arial" w:eastAsia="MS Gothic" w:hAnsi="Arial" w:hint="eastAsia"/>
          <w:color w:val="000000" w:themeColor="text1"/>
          <w:sz w:val="20"/>
          <w:szCs w:val="20"/>
        </w:rPr>
        <w:t>にて当社の専門家と直接お話しいただき、革新的な</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ソリューションについてご検討ください。</w:t>
      </w:r>
      <w:r w:rsidRPr="00C16C8D">
        <w:rPr>
          <w:rFonts w:ascii="Arial" w:eastAsia="MS Gothic" w:hAnsi="Arial" w:hint="eastAsia"/>
          <w:color w:val="000000" w:themeColor="text1"/>
          <w:sz w:val="20"/>
          <w:szCs w:val="20"/>
        </w:rPr>
        <w:t>1</w:t>
      </w:r>
      <w:r w:rsidRPr="00C16C8D">
        <w:rPr>
          <w:rFonts w:ascii="Arial" w:eastAsia="MS Gothic" w:hAnsi="Arial" w:hint="eastAsia"/>
          <w:color w:val="000000" w:themeColor="text1"/>
          <w:sz w:val="20"/>
          <w:szCs w:val="20"/>
        </w:rPr>
        <w:t>対</w:t>
      </w:r>
      <w:r w:rsidRPr="00C16C8D">
        <w:rPr>
          <w:rFonts w:ascii="Arial" w:eastAsia="MS Gothic" w:hAnsi="Arial" w:hint="eastAsia"/>
          <w:color w:val="000000" w:themeColor="text1"/>
          <w:sz w:val="20"/>
          <w:szCs w:val="20"/>
        </w:rPr>
        <w:t>1</w:t>
      </w:r>
      <w:r w:rsidRPr="00C16C8D">
        <w:rPr>
          <w:rFonts w:ascii="Arial" w:eastAsia="MS Gothic" w:hAnsi="Arial" w:hint="eastAsia"/>
          <w:color w:val="000000" w:themeColor="text1"/>
          <w:sz w:val="20"/>
          <w:szCs w:val="20"/>
        </w:rPr>
        <w:t>の相談会はこちらからお申し込みください：</w:t>
      </w:r>
      <w:r w:rsidR="001B31F9">
        <w:rPr>
          <w:rFonts w:ascii="Arial" w:eastAsia="MS Gothic" w:hAnsi="Arial"/>
          <w:b/>
          <w:bCs/>
          <w:color w:val="0070C0"/>
          <w:sz w:val="20"/>
          <w:szCs w:val="20"/>
        </w:rPr>
        <w:fldChar w:fldCharType="begin"/>
      </w:r>
      <w:r w:rsidR="001B31F9">
        <w:rPr>
          <w:rFonts w:ascii="Arial" w:eastAsia="MS Gothic" w:hAnsi="Arial" w:hint="eastAsia"/>
          <w:b/>
          <w:bCs/>
          <w:color w:val="0070C0"/>
          <w:sz w:val="20"/>
          <w:szCs w:val="20"/>
        </w:rPr>
        <w:instrText>HYPERLINK "https://www.kraiburg-tpe.com/ja/medtec-china-contact-form"</w:instrText>
      </w:r>
      <w:r w:rsidR="001B31F9">
        <w:rPr>
          <w:rFonts w:ascii="Arial" w:eastAsia="MS Gothic" w:hAnsi="Arial"/>
          <w:b/>
          <w:bCs/>
          <w:color w:val="0070C0"/>
          <w:sz w:val="20"/>
          <w:szCs w:val="20"/>
        </w:rPr>
      </w:r>
      <w:r w:rsidR="001B31F9">
        <w:rPr>
          <w:rFonts w:ascii="Arial" w:eastAsia="MS Gothic" w:hAnsi="Arial"/>
          <w:b/>
          <w:bCs/>
          <w:color w:val="0070C0"/>
          <w:sz w:val="20"/>
          <w:szCs w:val="20"/>
        </w:rPr>
        <w:fldChar w:fldCharType="separate"/>
      </w:r>
      <w:r w:rsidRPr="001B31F9">
        <w:rPr>
          <w:rStyle w:val="Hyperlink"/>
          <w:rFonts w:ascii="Arial" w:eastAsia="MS Gothic" w:hAnsi="Arial"/>
          <w:b/>
          <w:bCs/>
          <w:sz w:val="20"/>
          <w:szCs w:val="20"/>
        </w:rPr>
        <w:t>面談申込フォーム</w:t>
      </w:r>
      <w:r w:rsidR="001B31F9">
        <w:rPr>
          <w:rFonts w:ascii="Arial" w:eastAsia="MS Gothic" w:hAnsi="Arial"/>
          <w:b/>
          <w:bCs/>
          <w:color w:val="0070C0"/>
          <w:sz w:val="20"/>
          <w:szCs w:val="20"/>
        </w:rPr>
        <w:fldChar w:fldCharType="end"/>
      </w:r>
    </w:p>
    <w:p w14:paraId="19799EE3" w14:textId="47B13640" w:rsidR="00665D09" w:rsidRPr="00C16C8D" w:rsidRDefault="004E7B76" w:rsidP="00665D09">
      <w:pPr>
        <w:spacing w:line="360" w:lineRule="auto"/>
        <w:ind w:right="1555"/>
        <w:rPr>
          <w:rFonts w:ascii="Arial" w:eastAsia="MS Gothic" w:hAnsi="Arial" w:cs="Arial"/>
          <w:color w:val="000000" w:themeColor="text1"/>
          <w:sz w:val="6"/>
          <w:szCs w:val="6"/>
          <w:lang w:eastAsia="zh-CN"/>
        </w:rPr>
      </w:pPr>
      <w:r>
        <w:rPr>
          <w:noProof/>
        </w:rPr>
        <w:drawing>
          <wp:inline distT="0" distB="0" distL="0" distR="0" wp14:anchorId="73E2D9B6" wp14:editId="06821A83">
            <wp:extent cx="1004400" cy="1004400"/>
            <wp:effectExtent l="0" t="0" r="5715" b="5715"/>
            <wp:docPr id="1652370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4400" cy="1004400"/>
                    </a:xfrm>
                    <a:prstGeom prst="rect">
                      <a:avLst/>
                    </a:prstGeom>
                    <a:noFill/>
                    <a:ln>
                      <a:noFill/>
                    </a:ln>
                  </pic:spPr>
                </pic:pic>
              </a:graphicData>
            </a:graphic>
          </wp:inline>
        </w:drawing>
      </w:r>
    </w:p>
    <w:p w14:paraId="2D835C10" w14:textId="77777777" w:rsidR="004E7B76" w:rsidRDefault="004E7B76" w:rsidP="00665D09">
      <w:pPr>
        <w:spacing w:line="360" w:lineRule="auto"/>
        <w:ind w:right="1555"/>
        <w:rPr>
          <w:rFonts w:ascii="Arial" w:eastAsia="SimSun" w:hAnsi="Arial"/>
          <w:b/>
          <w:bCs/>
          <w:color w:val="000000" w:themeColor="text1"/>
          <w:sz w:val="20"/>
          <w:szCs w:val="20"/>
          <w:lang w:eastAsia="zh-CN"/>
        </w:rPr>
      </w:pPr>
    </w:p>
    <w:p w14:paraId="0DD6DA51" w14:textId="77777777" w:rsidR="004E7B76" w:rsidRDefault="004E7B76" w:rsidP="00665D09">
      <w:pPr>
        <w:spacing w:line="360" w:lineRule="auto"/>
        <w:ind w:right="1555"/>
        <w:rPr>
          <w:rFonts w:ascii="Arial" w:eastAsia="SimSun" w:hAnsi="Arial"/>
          <w:b/>
          <w:bCs/>
          <w:color w:val="000000" w:themeColor="text1"/>
          <w:sz w:val="20"/>
          <w:szCs w:val="20"/>
          <w:lang w:eastAsia="zh-CN"/>
        </w:rPr>
      </w:pPr>
    </w:p>
    <w:p w14:paraId="07EB059B" w14:textId="236FA9EE" w:rsidR="00CB6366" w:rsidRPr="00C16C8D" w:rsidRDefault="00256B73" w:rsidP="00665D09">
      <w:pPr>
        <w:spacing w:line="360" w:lineRule="auto"/>
        <w:ind w:right="1555"/>
        <w:rPr>
          <w:rFonts w:ascii="Arial" w:eastAsia="MS Gothic" w:hAnsi="Arial" w:cs="Arial"/>
          <w:color w:val="000000" w:themeColor="text1"/>
          <w:sz w:val="20"/>
          <w:szCs w:val="20"/>
        </w:rPr>
      </w:pPr>
      <w:r w:rsidRPr="00C16C8D">
        <w:rPr>
          <w:rFonts w:ascii="Arial" w:eastAsia="MS Gothic" w:hAnsi="Arial" w:hint="eastAsia"/>
          <w:b/>
          <w:bCs/>
          <w:color w:val="000000" w:themeColor="text1"/>
          <w:sz w:val="20"/>
          <w:szCs w:val="20"/>
        </w:rPr>
        <w:lastRenderedPageBreak/>
        <w:t>強力な接着性と高性能な材料・用途</w:t>
      </w:r>
    </w:p>
    <w:p w14:paraId="79396C8E" w14:textId="545A2430" w:rsidR="004921F1" w:rsidRPr="00C16C8D" w:rsidRDefault="004921F1" w:rsidP="00665D09">
      <w:p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KRAIBURG TPE</w:t>
      </w:r>
      <w:r w:rsidRPr="00C16C8D">
        <w:rPr>
          <w:rFonts w:ascii="Arial" w:eastAsia="MS Gothic" w:hAnsi="Arial" w:hint="eastAsia"/>
          <w:color w:val="000000" w:themeColor="text1"/>
          <w:sz w:val="20"/>
          <w:szCs w:val="20"/>
        </w:rPr>
        <w:t>は、医療機器メーカー向けに高性能な</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ソリューションを提供しています。</w:t>
      </w:r>
      <w:r w:rsidRPr="00C16C8D">
        <w:rPr>
          <w:rFonts w:ascii="Arial" w:eastAsia="MS Gothic" w:hAnsi="Arial" w:hint="eastAsia"/>
          <w:sz w:val="20"/>
          <w:szCs w:val="20"/>
        </w:rPr>
        <w:t>当社の医療用グレード</w:t>
      </w:r>
      <w:r w:rsidRPr="00C16C8D">
        <w:rPr>
          <w:rFonts w:ascii="Arial" w:eastAsia="MS Gothic" w:hAnsi="Arial" w:hint="eastAsia"/>
          <w:sz w:val="20"/>
          <w:szCs w:val="20"/>
        </w:rPr>
        <w:t>TPE</w:t>
      </w:r>
      <w:r w:rsidRPr="00C16C8D">
        <w:rPr>
          <w:rFonts w:ascii="Arial" w:eastAsia="MS Gothic" w:hAnsi="Arial" w:hint="eastAsia"/>
          <w:sz w:val="20"/>
          <w:szCs w:val="20"/>
        </w:rPr>
        <w:t>は、医療業界のための生体適合性材料であり、ソフトな肌触りと優れた柔軟性を備え、また射出成形や押出成形による効率的な加工が可能であるため、幅広いヘルスケア用途に対応しています。</w:t>
      </w:r>
    </w:p>
    <w:p w14:paraId="766BB3C2" w14:textId="77777777" w:rsidR="003004F8" w:rsidRPr="00C16C8D" w:rsidRDefault="005B2A7A" w:rsidP="00665D09">
      <w:p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当社の</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コンパウンドは、</w:t>
      </w:r>
      <w:r w:rsidRPr="00C16C8D">
        <w:rPr>
          <w:rFonts w:ascii="Arial" w:eastAsia="MS Gothic" w:hAnsi="Arial" w:hint="eastAsia"/>
          <w:color w:val="000000" w:themeColor="text1"/>
          <w:sz w:val="20"/>
          <w:szCs w:val="20"/>
        </w:rPr>
        <w:t>PP</w:t>
      </w:r>
      <w:r w:rsidRPr="00C16C8D">
        <w:rPr>
          <w:rFonts w:ascii="Arial" w:eastAsia="MS Gothic" w:hAnsi="Arial" w:hint="eastAsia"/>
          <w:color w:val="000000" w:themeColor="text1"/>
          <w:sz w:val="20"/>
          <w:szCs w:val="20"/>
        </w:rPr>
        <w:t>、</w:t>
      </w:r>
      <w:r w:rsidRPr="00C16C8D">
        <w:rPr>
          <w:rFonts w:ascii="Arial" w:eastAsia="MS Gothic" w:hAnsi="Arial" w:hint="eastAsia"/>
          <w:color w:val="000000" w:themeColor="text1"/>
          <w:sz w:val="20"/>
          <w:szCs w:val="20"/>
        </w:rPr>
        <w:t>PE</w:t>
      </w:r>
      <w:r w:rsidRPr="00C16C8D">
        <w:rPr>
          <w:rFonts w:ascii="Arial" w:eastAsia="MS Gothic" w:hAnsi="Arial" w:hint="eastAsia"/>
          <w:color w:val="000000" w:themeColor="text1"/>
          <w:sz w:val="20"/>
          <w:szCs w:val="20"/>
        </w:rPr>
        <w:t>、</w:t>
      </w:r>
      <w:r w:rsidRPr="00C16C8D">
        <w:rPr>
          <w:rFonts w:ascii="Arial" w:eastAsia="MS Gothic" w:hAnsi="Arial" w:hint="eastAsia"/>
          <w:color w:val="000000" w:themeColor="text1"/>
          <w:sz w:val="20"/>
          <w:szCs w:val="20"/>
        </w:rPr>
        <w:t>ABS</w:t>
      </w:r>
      <w:r w:rsidRPr="00C16C8D">
        <w:rPr>
          <w:rFonts w:ascii="Arial" w:eastAsia="MS Gothic" w:hAnsi="Arial" w:hint="eastAsia"/>
          <w:color w:val="000000" w:themeColor="text1"/>
          <w:sz w:val="20"/>
          <w:szCs w:val="20"/>
        </w:rPr>
        <w:t>、</w:t>
      </w:r>
      <w:r w:rsidRPr="00C16C8D">
        <w:rPr>
          <w:rFonts w:ascii="Arial" w:eastAsia="MS Gothic" w:hAnsi="Arial" w:hint="eastAsia"/>
          <w:color w:val="000000" w:themeColor="text1"/>
          <w:sz w:val="20"/>
          <w:szCs w:val="20"/>
        </w:rPr>
        <w:t>PC</w:t>
      </w:r>
      <w:r w:rsidRPr="00C16C8D">
        <w:rPr>
          <w:rFonts w:ascii="Arial" w:eastAsia="MS Gothic" w:hAnsi="Arial" w:hint="eastAsia"/>
          <w:color w:val="000000" w:themeColor="text1"/>
          <w:sz w:val="20"/>
          <w:szCs w:val="20"/>
        </w:rPr>
        <w:t>、</w:t>
      </w:r>
      <w:r w:rsidRPr="00C16C8D">
        <w:rPr>
          <w:rFonts w:ascii="Arial" w:eastAsia="MS Gothic" w:hAnsi="Arial" w:hint="eastAsia"/>
          <w:color w:val="000000" w:themeColor="text1"/>
          <w:sz w:val="20"/>
          <w:szCs w:val="20"/>
        </w:rPr>
        <w:t>PET/PETG</w:t>
      </w:r>
      <w:r w:rsidRPr="00C16C8D">
        <w:rPr>
          <w:rFonts w:ascii="Arial" w:eastAsia="MS Gothic" w:hAnsi="Arial" w:hint="eastAsia"/>
          <w:color w:val="000000" w:themeColor="text1"/>
          <w:sz w:val="20"/>
          <w:szCs w:val="20"/>
        </w:rPr>
        <w:t>との優れた接着性を発揮し、効率的な多材料複合成形に対応し、また設計の柔軟性に寄与します。</w:t>
      </w:r>
    </w:p>
    <w:p w14:paraId="7C2070AC" w14:textId="4FB1E359" w:rsidR="005B2A7A" w:rsidRPr="00C16C8D" w:rsidRDefault="005B2A7A" w:rsidP="00665D09">
      <w:p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グレードに応じて、これらの材料は</w:t>
      </w:r>
      <w:r w:rsidRPr="00C16C8D">
        <w:rPr>
          <w:rFonts w:ascii="Arial" w:eastAsia="MS Gothic" w:hAnsi="Arial" w:hint="eastAsia"/>
          <w:color w:val="000000" w:themeColor="text1"/>
          <w:sz w:val="20"/>
          <w:szCs w:val="20"/>
        </w:rPr>
        <w:t>GB 4806.7-2023</w:t>
      </w:r>
      <w:r w:rsidRPr="00C16C8D">
        <w:rPr>
          <w:rFonts w:ascii="Arial" w:eastAsia="MS Gothic" w:hAnsi="Arial" w:hint="eastAsia"/>
          <w:color w:val="000000" w:themeColor="text1"/>
          <w:sz w:val="20"/>
          <w:szCs w:val="20"/>
        </w:rPr>
        <w:t>、</w:t>
      </w:r>
      <w:r w:rsidRPr="00C16C8D">
        <w:rPr>
          <w:rFonts w:ascii="Arial" w:eastAsia="MS Gothic" w:hAnsi="Arial" w:hint="eastAsia"/>
          <w:color w:val="000000" w:themeColor="text1"/>
          <w:sz w:val="20"/>
          <w:szCs w:val="20"/>
        </w:rPr>
        <w:t>EU</w:t>
      </w:r>
      <w:r w:rsidRPr="00C16C8D">
        <w:rPr>
          <w:rFonts w:ascii="Arial" w:eastAsia="MS Gothic" w:hAnsi="Arial" w:hint="eastAsia"/>
          <w:color w:val="000000" w:themeColor="text1"/>
          <w:sz w:val="20"/>
          <w:szCs w:val="20"/>
        </w:rPr>
        <w:t>規則</w:t>
      </w:r>
      <w:r w:rsidRPr="00C16C8D">
        <w:rPr>
          <w:rFonts w:ascii="Arial" w:eastAsia="MS Gothic" w:hAnsi="Arial" w:hint="eastAsia"/>
          <w:color w:val="000000" w:themeColor="text1"/>
          <w:sz w:val="20"/>
          <w:szCs w:val="20"/>
        </w:rPr>
        <w:t>10/2011</w:t>
      </w:r>
      <w:r w:rsidRPr="00C16C8D">
        <w:rPr>
          <w:rFonts w:ascii="Arial" w:eastAsia="MS Gothic" w:hAnsi="Arial" w:hint="eastAsia"/>
          <w:color w:val="000000" w:themeColor="text1"/>
          <w:sz w:val="20"/>
          <w:szCs w:val="20"/>
        </w:rPr>
        <w:t>、および</w:t>
      </w:r>
      <w:r w:rsidRPr="00C16C8D">
        <w:rPr>
          <w:rFonts w:ascii="Arial" w:eastAsia="MS Gothic" w:hAnsi="Arial" w:hint="eastAsia"/>
          <w:color w:val="000000" w:themeColor="text1"/>
          <w:sz w:val="20"/>
          <w:szCs w:val="20"/>
        </w:rPr>
        <w:t>FDA 21 CFR</w:t>
      </w:r>
      <w:r w:rsidRPr="00C16C8D">
        <w:rPr>
          <w:rFonts w:ascii="Arial" w:eastAsia="MS Gothic" w:hAnsi="Arial" w:hint="eastAsia"/>
          <w:color w:val="000000" w:themeColor="text1"/>
          <w:sz w:val="20"/>
          <w:szCs w:val="20"/>
        </w:rPr>
        <w:t>の要求事項に準拠しており、</w:t>
      </w:r>
      <w:r w:rsidRPr="00C16C8D">
        <w:rPr>
          <w:rFonts w:ascii="Arial" w:eastAsia="MS Gothic" w:hAnsi="Arial" w:hint="eastAsia"/>
          <w:color w:val="000000" w:themeColor="text1"/>
          <w:sz w:val="20"/>
          <w:szCs w:val="20"/>
        </w:rPr>
        <w:t>GB/T 16886.5</w:t>
      </w:r>
      <w:r w:rsidRPr="00C16C8D">
        <w:rPr>
          <w:rFonts w:ascii="Arial" w:eastAsia="MS Gothic" w:hAnsi="Arial" w:hint="eastAsia"/>
          <w:color w:val="000000" w:themeColor="text1"/>
          <w:sz w:val="20"/>
          <w:szCs w:val="20"/>
        </w:rPr>
        <w:t>および</w:t>
      </w:r>
      <w:r w:rsidRPr="00C16C8D">
        <w:rPr>
          <w:rFonts w:ascii="Arial" w:eastAsia="MS Gothic" w:hAnsi="Arial" w:hint="eastAsia"/>
          <w:color w:val="000000" w:themeColor="text1"/>
          <w:sz w:val="20"/>
          <w:szCs w:val="20"/>
        </w:rPr>
        <w:t>ISO 10993-5</w:t>
      </w:r>
      <w:r w:rsidRPr="00C16C8D">
        <w:rPr>
          <w:rFonts w:ascii="Arial" w:eastAsia="MS Gothic" w:hAnsi="Arial" w:hint="eastAsia"/>
          <w:color w:val="000000" w:themeColor="text1"/>
          <w:sz w:val="20"/>
          <w:szCs w:val="20"/>
        </w:rPr>
        <w:t>に基づく細胞毒性試験も実施されています。</w:t>
      </w:r>
    </w:p>
    <w:p w14:paraId="48B97CAF" w14:textId="77777777" w:rsidR="005B2A7A" w:rsidRPr="00C16C8D" w:rsidRDefault="005B2A7A" w:rsidP="00665D09">
      <w:pPr>
        <w:spacing w:line="360" w:lineRule="auto"/>
        <w:ind w:right="1555"/>
        <w:jc w:val="both"/>
        <w:rPr>
          <w:rFonts w:ascii="Arial" w:eastAsia="MS Gothic" w:hAnsi="Arial" w:cs="Arial"/>
          <w:color w:val="000000" w:themeColor="text1"/>
          <w:sz w:val="6"/>
          <w:szCs w:val="6"/>
          <w:lang w:eastAsia="zh-CN"/>
        </w:rPr>
      </w:pPr>
    </w:p>
    <w:p w14:paraId="56BBCBB7" w14:textId="6C0C3AD3" w:rsidR="00E044C4" w:rsidRPr="00C16C8D" w:rsidRDefault="00E044C4" w:rsidP="00665D09">
      <w:pPr>
        <w:spacing w:line="360" w:lineRule="auto"/>
        <w:ind w:right="1555"/>
        <w:jc w:val="both"/>
        <w:rPr>
          <w:rFonts w:ascii="Arial" w:eastAsia="MS Gothic" w:hAnsi="Arial" w:cs="Arial"/>
          <w:b/>
          <w:bCs/>
          <w:color w:val="000000" w:themeColor="text1"/>
          <w:sz w:val="20"/>
          <w:szCs w:val="20"/>
        </w:rPr>
      </w:pPr>
      <w:r w:rsidRPr="00C16C8D">
        <w:rPr>
          <w:rFonts w:ascii="Arial" w:eastAsia="MS Gothic" w:hAnsi="Arial" w:hint="eastAsia"/>
          <w:b/>
          <w:bCs/>
          <w:color w:val="000000" w:themeColor="text1"/>
          <w:sz w:val="20"/>
          <w:szCs w:val="20"/>
        </w:rPr>
        <w:t>代表的な医療用途には、以下のものが挙げられます：</w:t>
      </w:r>
    </w:p>
    <w:p w14:paraId="7D831BB8" w14:textId="0B2DED96" w:rsidR="00E044C4" w:rsidRPr="00C16C8D" w:rsidRDefault="00E044C4" w:rsidP="00665D09">
      <w:pPr>
        <w:numPr>
          <w:ilvl w:val="0"/>
          <w:numId w:val="31"/>
        </w:num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歯科技術：歯科用器具、ツール、機器向けの、安全で生体適合性が高く、人間工学に基づいた熱可塑性ゴムソリューションです。</w:t>
      </w:r>
    </w:p>
    <w:p w14:paraId="29CB65CB" w14:textId="65B65AEF" w:rsidR="00E044C4" w:rsidRPr="00C16C8D" w:rsidRDefault="00E044C4" w:rsidP="00665D09">
      <w:pPr>
        <w:numPr>
          <w:ilvl w:val="0"/>
          <w:numId w:val="31"/>
        </w:num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ホースおよびチューブ：流体管理を確実に行うための、流体用チューブ用途向けの柔軟でねじれに強い</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チューブおよび</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押出材料です。</w:t>
      </w:r>
    </w:p>
    <w:p w14:paraId="7B0CF1A3" w14:textId="3FA4639A" w:rsidR="00E044C4" w:rsidRPr="00C16C8D" w:rsidRDefault="00E044C4" w:rsidP="00665D09">
      <w:pPr>
        <w:numPr>
          <w:ilvl w:val="0"/>
          <w:numId w:val="31"/>
        </w:num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リッド、クロージャー、およびメンブレン：優れた再密封性能と信頼性の高いバリア特性を備えた医療用プラスチックです。</w:t>
      </w:r>
    </w:p>
    <w:p w14:paraId="3A9EF2B3" w14:textId="77777777" w:rsidR="00E044C4" w:rsidRPr="00C16C8D" w:rsidRDefault="00E044C4" w:rsidP="00665D09">
      <w:pPr>
        <w:numPr>
          <w:ilvl w:val="0"/>
          <w:numId w:val="31"/>
        </w:num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ニードルシールド：信頼性の高い構造的完全性を備えた、繊細な部品を保護する製品です。</w:t>
      </w:r>
    </w:p>
    <w:p w14:paraId="7ED199DC" w14:textId="091F2687" w:rsidR="00E044C4" w:rsidRPr="00C16C8D" w:rsidRDefault="002B7B89" w:rsidP="00665D09">
      <w:pPr>
        <w:numPr>
          <w:ilvl w:val="0"/>
          <w:numId w:val="31"/>
        </w:num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lastRenderedPageBreak/>
        <w:t>シリンジ用ガスケット：シリンジシステムにおいて、スムーズな操作と正確な投与制御を実現する医療用シーリングソリューションです。</w:t>
      </w:r>
    </w:p>
    <w:p w14:paraId="4A088F26" w14:textId="45A17EFB" w:rsidR="00E044C4" w:rsidRPr="00C16C8D" w:rsidRDefault="00E044C4" w:rsidP="00665D09">
      <w:pPr>
        <w:numPr>
          <w:ilvl w:val="0"/>
          <w:numId w:val="31"/>
        </w:num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バルブおよびシール：重要な流量制御用途向けに、卓越したシール性能と耐薬品性を備えています。</w:t>
      </w:r>
    </w:p>
    <w:p w14:paraId="1FB4D492" w14:textId="77777777" w:rsidR="0002192E" w:rsidRPr="00C16C8D" w:rsidRDefault="0002192E" w:rsidP="00665D09">
      <w:pPr>
        <w:spacing w:line="360" w:lineRule="auto"/>
        <w:ind w:right="1555"/>
        <w:jc w:val="both"/>
        <w:rPr>
          <w:rFonts w:ascii="Arial" w:eastAsia="MS Gothic" w:hAnsi="Arial" w:cs="Arial"/>
          <w:b/>
          <w:bCs/>
          <w:color w:val="000000" w:themeColor="text1"/>
          <w:sz w:val="6"/>
          <w:szCs w:val="6"/>
          <w:lang w:eastAsia="zh-CN"/>
        </w:rPr>
      </w:pPr>
    </w:p>
    <w:p w14:paraId="0AD815E1" w14:textId="4127675B" w:rsidR="00235DE4" w:rsidRPr="00C16C8D" w:rsidRDefault="00235DE4" w:rsidP="00665D09">
      <w:pPr>
        <w:spacing w:line="360" w:lineRule="auto"/>
        <w:ind w:right="1555"/>
        <w:jc w:val="both"/>
        <w:rPr>
          <w:rFonts w:ascii="Arial" w:eastAsia="MS Gothic" w:hAnsi="Arial" w:cs="Arial"/>
          <w:b/>
          <w:bCs/>
          <w:color w:val="000000" w:themeColor="text1"/>
          <w:sz w:val="20"/>
          <w:szCs w:val="20"/>
        </w:rPr>
      </w:pPr>
      <w:r w:rsidRPr="00C16C8D">
        <w:rPr>
          <w:rFonts w:ascii="Arial" w:eastAsia="MS Gothic" w:hAnsi="Arial" w:hint="eastAsia"/>
          <w:b/>
          <w:bCs/>
          <w:color w:val="000000" w:themeColor="text1"/>
          <w:sz w:val="20"/>
          <w:szCs w:val="20"/>
        </w:rPr>
        <w:t>品質への取り組み</w:t>
      </w:r>
    </w:p>
    <w:p w14:paraId="74DA09BC" w14:textId="4C53C09C" w:rsidR="00AE64EA" w:rsidRPr="00C16C8D" w:rsidRDefault="00AE64EA" w:rsidP="00665D09">
      <w:pPr>
        <w:spacing w:line="360" w:lineRule="auto"/>
        <w:ind w:right="1555"/>
        <w:jc w:val="both"/>
        <w:rPr>
          <w:rFonts w:ascii="Arial" w:eastAsia="MS Gothic" w:hAnsi="Arial" w:cs="Arial"/>
          <w:color w:val="000000" w:themeColor="text1"/>
          <w:sz w:val="20"/>
          <w:szCs w:val="20"/>
        </w:rPr>
      </w:pPr>
      <w:r w:rsidRPr="00C16C8D">
        <w:rPr>
          <w:rFonts w:ascii="Arial" w:eastAsia="MS Gothic" w:hAnsi="Arial" w:hint="eastAsia"/>
          <w:color w:val="000000" w:themeColor="text1"/>
          <w:sz w:val="20"/>
          <w:szCs w:val="20"/>
        </w:rPr>
        <w:t>医療機器業界をリードする中国の見本市</w:t>
      </w:r>
      <w:r w:rsidR="001B31F9">
        <w:rPr>
          <w:rFonts w:ascii="Arial" w:eastAsia="MS Gothic" w:hAnsi="Arial"/>
          <w:color w:val="000000" w:themeColor="text1"/>
          <w:sz w:val="20"/>
          <w:szCs w:val="20"/>
        </w:rPr>
        <w:fldChar w:fldCharType="begin"/>
      </w:r>
      <w:r w:rsidR="001B31F9">
        <w:rPr>
          <w:rFonts w:ascii="Arial" w:eastAsia="MS Gothic" w:hAnsi="Arial" w:hint="eastAsia"/>
          <w:color w:val="000000" w:themeColor="text1"/>
          <w:sz w:val="20"/>
          <w:szCs w:val="20"/>
        </w:rPr>
        <w:instrText>HYPERLINK "https://www.kraiburg-tpe.com/ja/medtec-china"</w:instrText>
      </w:r>
      <w:r w:rsidR="001B31F9">
        <w:rPr>
          <w:rFonts w:ascii="Arial" w:eastAsia="MS Gothic" w:hAnsi="Arial"/>
          <w:color w:val="000000" w:themeColor="text1"/>
          <w:sz w:val="20"/>
          <w:szCs w:val="20"/>
        </w:rPr>
      </w:r>
      <w:r w:rsidR="001B31F9">
        <w:rPr>
          <w:rFonts w:ascii="Arial" w:eastAsia="MS Gothic" w:hAnsi="Arial"/>
          <w:color w:val="000000" w:themeColor="text1"/>
          <w:sz w:val="20"/>
          <w:szCs w:val="20"/>
        </w:rPr>
        <w:fldChar w:fldCharType="separate"/>
      </w:r>
      <w:proofErr w:type="spellStart"/>
      <w:r w:rsidRPr="001B31F9">
        <w:rPr>
          <w:rStyle w:val="Hyperlink"/>
          <w:rFonts w:ascii="Arial" w:eastAsia="MS Gothic" w:hAnsi="Arial"/>
          <w:sz w:val="20"/>
          <w:szCs w:val="20"/>
        </w:rPr>
        <w:t>Medtec</w:t>
      </w:r>
      <w:proofErr w:type="spellEnd"/>
      <w:r w:rsidRPr="001B31F9">
        <w:rPr>
          <w:rStyle w:val="Hyperlink"/>
          <w:rFonts w:ascii="Arial" w:eastAsia="MS Gothic" w:hAnsi="Arial"/>
          <w:sz w:val="20"/>
          <w:szCs w:val="20"/>
        </w:rPr>
        <w:t xml:space="preserve"> China 2026</w:t>
      </w:r>
      <w:r w:rsidR="001B31F9">
        <w:rPr>
          <w:rFonts w:ascii="Arial" w:eastAsia="MS Gothic" w:hAnsi="Arial"/>
          <w:color w:val="000000" w:themeColor="text1"/>
          <w:sz w:val="20"/>
          <w:szCs w:val="20"/>
        </w:rPr>
        <w:fldChar w:fldCharType="end"/>
      </w:r>
      <w:r w:rsidRPr="00C16C8D">
        <w:rPr>
          <w:rFonts w:ascii="Arial" w:eastAsia="MS Gothic" w:hAnsi="Arial" w:hint="eastAsia"/>
          <w:color w:val="000000" w:themeColor="text1"/>
          <w:sz w:val="20"/>
          <w:szCs w:val="20"/>
        </w:rPr>
        <w:t>にて、</w:t>
      </w:r>
      <w:r w:rsidRPr="00C16C8D">
        <w:rPr>
          <w:rFonts w:ascii="Arial" w:eastAsia="MS Gothic" w:hAnsi="Arial" w:hint="eastAsia"/>
          <w:color w:val="000000" w:themeColor="text1"/>
          <w:sz w:val="20"/>
          <w:szCs w:val="20"/>
        </w:rPr>
        <w:t>KRAIBURG TPE</w:t>
      </w:r>
      <w:r w:rsidRPr="00C16C8D">
        <w:rPr>
          <w:rFonts w:ascii="Arial" w:eastAsia="MS Gothic" w:hAnsi="Arial" w:hint="eastAsia"/>
          <w:color w:val="000000" w:themeColor="text1"/>
          <w:sz w:val="20"/>
          <w:szCs w:val="20"/>
        </w:rPr>
        <w:t>のブースへぜひお立ち寄りください。最新の医療・ヘルスケア向け</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ソリューションをご覧いただけます。</w:t>
      </w:r>
      <w:r w:rsidRPr="00C16C8D">
        <w:rPr>
          <w:rFonts w:ascii="Arial" w:eastAsia="MS Gothic" w:hAnsi="Arial" w:hint="eastAsia"/>
          <w:color w:val="000000" w:themeColor="text1"/>
          <w:sz w:val="20"/>
          <w:szCs w:val="20"/>
        </w:rPr>
        <w:t>KRAIBURG TPE</w:t>
      </w:r>
      <w:r w:rsidRPr="00C16C8D">
        <w:rPr>
          <w:rFonts w:ascii="Arial" w:eastAsia="MS Gothic" w:hAnsi="Arial" w:hint="eastAsia"/>
          <w:color w:val="000000" w:themeColor="text1"/>
          <w:sz w:val="20"/>
          <w:szCs w:val="20"/>
        </w:rPr>
        <w:t>は、世界中の医療機器およびヘルスケア用途向けに、高品質で規制に適合した</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材料を開発しています。業界をリードするこの</w:t>
      </w:r>
      <w:r w:rsidRPr="00C16C8D">
        <w:rPr>
          <w:rFonts w:ascii="Arial" w:eastAsia="MS Gothic" w:hAnsi="Arial" w:hint="eastAsia"/>
          <w:color w:val="000000" w:themeColor="text1"/>
          <w:sz w:val="20"/>
          <w:szCs w:val="20"/>
        </w:rPr>
        <w:t>TPE</w:t>
      </w:r>
      <w:r w:rsidRPr="00C16C8D">
        <w:rPr>
          <w:rFonts w:ascii="Arial" w:eastAsia="MS Gothic" w:hAnsi="Arial" w:hint="eastAsia"/>
          <w:color w:val="000000" w:themeColor="text1"/>
          <w:sz w:val="20"/>
          <w:szCs w:val="20"/>
        </w:rPr>
        <w:t>メーカーは、お客様との緊密な連携を通じて、医療機器メーカーの要求事項を満たす先進的な材料ソリューションを提供しています。</w:t>
      </w:r>
    </w:p>
    <w:p w14:paraId="2BC0DC15" w14:textId="77777777" w:rsidR="0002192E" w:rsidRDefault="00806DB7" w:rsidP="00BA7DD9">
      <w:pPr>
        <w:spacing w:line="360" w:lineRule="auto"/>
        <w:ind w:right="1555"/>
        <w:rPr>
          <w:rFonts w:ascii="Arial" w:eastAsia="SimSun" w:hAnsi="Arial"/>
          <w:i/>
          <w:iCs/>
          <w:color w:val="000000" w:themeColor="text1"/>
          <w:sz w:val="16"/>
          <w:szCs w:val="16"/>
        </w:rPr>
      </w:pPr>
      <w:r w:rsidRPr="00C16C8D">
        <w:rPr>
          <w:rFonts w:ascii="Arial" w:eastAsia="MS Gothic" w:hAnsi="Arial" w:hint="eastAsia"/>
          <w:b/>
          <w:bCs/>
          <w:i/>
          <w:iCs/>
          <w:color w:val="000000" w:themeColor="text1"/>
          <w:sz w:val="16"/>
          <w:szCs w:val="16"/>
        </w:rPr>
        <w:t>免責事項；</w:t>
      </w:r>
      <w:r w:rsidRPr="00C16C8D">
        <w:rPr>
          <w:rFonts w:ascii="Arial" w:eastAsia="MS Gothic" w:hAnsi="Arial" w:hint="eastAsia"/>
          <w:i/>
          <w:iCs/>
          <w:color w:val="000000" w:themeColor="text1"/>
          <w:sz w:val="16"/>
          <w:szCs w:val="16"/>
        </w:rPr>
        <w:t>記載されている用途は、材料の性能を例示するためのものです。最終製品の適合性および規制への準拠は、お客様によって評価および検証する必要があります。</w:t>
      </w:r>
    </w:p>
    <w:p w14:paraId="0D2C69C0" w14:textId="7BE1AEC8" w:rsidR="00EB712E" w:rsidRPr="00EB712E" w:rsidRDefault="00EB712E" w:rsidP="00BA7DD9">
      <w:pPr>
        <w:spacing w:line="360" w:lineRule="auto"/>
        <w:ind w:right="1555"/>
        <w:rPr>
          <w:rFonts w:ascii="Arial" w:eastAsia="SimSun" w:hAnsi="Arial" w:cs="Arial"/>
          <w:i/>
          <w:iCs/>
          <w:color w:val="000000" w:themeColor="text1"/>
          <w:sz w:val="16"/>
          <w:szCs w:val="16"/>
          <w:lang w:eastAsia="zh-CN"/>
        </w:rPr>
      </w:pPr>
      <w:r w:rsidRPr="000B1043">
        <w:rPr>
          <w:rFonts w:ascii="Arial" w:hAnsi="Arial" w:cs="Arial"/>
          <w:b/>
          <w:bCs/>
          <w:noProof/>
          <w:color w:val="000000" w:themeColor="text1"/>
          <w:sz w:val="20"/>
          <w:szCs w:val="20"/>
          <w:lang w:val="en-MY" w:eastAsia="zh-CN"/>
        </w:rPr>
        <w:drawing>
          <wp:inline distT="0" distB="0" distL="0" distR="0" wp14:anchorId="1BFB2C2A" wp14:editId="0DDA0454">
            <wp:extent cx="4248150" cy="2350375"/>
            <wp:effectExtent l="0" t="0" r="0" b="0"/>
            <wp:docPr id="7773129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132" cy="2355345"/>
                    </a:xfrm>
                    <a:prstGeom prst="rect">
                      <a:avLst/>
                    </a:prstGeom>
                    <a:noFill/>
                    <a:ln>
                      <a:noFill/>
                    </a:ln>
                  </pic:spPr>
                </pic:pic>
              </a:graphicData>
            </a:graphic>
          </wp:inline>
        </w:drawing>
      </w:r>
    </w:p>
    <w:p w14:paraId="13D76EF7" w14:textId="77777777" w:rsidR="00EB712E" w:rsidRPr="00AA6792" w:rsidRDefault="00EB712E" w:rsidP="00EB712E">
      <w:pPr>
        <w:spacing w:line="360" w:lineRule="auto"/>
        <w:ind w:right="1559"/>
        <w:jc w:val="both"/>
        <w:rPr>
          <w:rFonts w:ascii="Arial" w:eastAsia="SimSun" w:hAnsi="Arial"/>
          <w:b/>
          <w:bCs/>
          <w:color w:val="000000" w:themeColor="text1"/>
          <w:sz w:val="20"/>
          <w:szCs w:val="20"/>
          <w:lang w:eastAsia="zh-CN"/>
        </w:rPr>
      </w:pPr>
      <w:r w:rsidRPr="001A2DA0">
        <w:rPr>
          <w:rFonts w:ascii="Arial" w:eastAsia="MS Gothic" w:hAnsi="Arial" w:hint="eastAsia"/>
        </w:rPr>
        <w:lastRenderedPageBreak/>
        <w:t>（写真：</w:t>
      </w:r>
      <w:r w:rsidRPr="001A2DA0">
        <w:rPr>
          <w:rFonts w:ascii="Arial" w:eastAsia="MS Gothic" w:hAnsi="Arial" w:hint="eastAsia"/>
          <w:b/>
          <w:bCs/>
          <w:sz w:val="20"/>
          <w:szCs w:val="20"/>
        </w:rPr>
        <w:t>© 202</w:t>
      </w:r>
      <w:r>
        <w:rPr>
          <w:rFonts w:ascii="Arial" w:eastAsia="SimSun" w:hAnsi="Arial" w:hint="eastAsia"/>
          <w:b/>
          <w:bCs/>
          <w:sz w:val="20"/>
          <w:szCs w:val="20"/>
          <w:lang w:eastAsia="zh-CN"/>
        </w:rPr>
        <w:t>6</w:t>
      </w:r>
      <w:r w:rsidRPr="001A2DA0">
        <w:rPr>
          <w:rFonts w:ascii="Arial" w:eastAsia="MS Gothic" w:hAnsi="Arial" w:hint="eastAsia"/>
          <w:b/>
          <w:bCs/>
          <w:sz w:val="20"/>
          <w:szCs w:val="20"/>
        </w:rPr>
        <w:t xml:space="preserve"> KRAIBURG TPE</w:t>
      </w:r>
      <w:r w:rsidRPr="001A2DA0">
        <w:rPr>
          <w:rFonts w:ascii="Arial" w:eastAsia="MS Gothic" w:hAnsi="Arial" w:hint="eastAsia"/>
          <w:b/>
          <w:bCs/>
          <w:sz w:val="20"/>
          <w:szCs w:val="20"/>
        </w:rPr>
        <w:t>）</w:t>
      </w:r>
    </w:p>
    <w:p w14:paraId="4AC8AC62" w14:textId="77777777" w:rsidR="00EB712E" w:rsidRPr="008E0665" w:rsidRDefault="00EB712E" w:rsidP="00EB712E">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0F89FD5A" w14:textId="77777777" w:rsidR="00EB712E" w:rsidRPr="001A2DA0" w:rsidRDefault="00EB712E" w:rsidP="00EB712E">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3"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3BC91FB1" w14:textId="77777777" w:rsidR="00EB712E" w:rsidRPr="001A2DA0" w:rsidRDefault="00EB712E" w:rsidP="00EB712E">
      <w:pPr>
        <w:spacing w:after="0" w:line="360" w:lineRule="auto"/>
        <w:ind w:right="1559"/>
        <w:rPr>
          <w:rFonts w:ascii="Arial" w:eastAsia="MS Gothic" w:hAnsi="Arial" w:cs="Arial"/>
          <w:sz w:val="20"/>
          <w:szCs w:val="20"/>
        </w:rPr>
      </w:pPr>
    </w:p>
    <w:p w14:paraId="2DD19368" w14:textId="77777777" w:rsidR="00EB712E" w:rsidRPr="00F66A22" w:rsidRDefault="00EB712E" w:rsidP="00EB712E">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4D6AE9FB" wp14:editId="199F192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10C8E8" w14:textId="77777777" w:rsidR="00EB712E" w:rsidRPr="00050D32" w:rsidRDefault="00EB712E" w:rsidP="00EB712E">
      <w:pPr>
        <w:ind w:right="1559"/>
        <w:rPr>
          <w:rFonts w:ascii="Arial" w:eastAsia="MS Gothic" w:hAnsi="Arial" w:cs="Arial"/>
          <w:bCs/>
          <w:sz w:val="20"/>
          <w:szCs w:val="20"/>
          <w:lang w:eastAsia="zh-CN"/>
        </w:rPr>
      </w:pPr>
      <w:hyperlink r:id="rId16"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0AF85B1B" w14:textId="77777777" w:rsidR="00EB712E" w:rsidRPr="00050D32" w:rsidRDefault="00EB712E" w:rsidP="00EB712E">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0795A8C5" wp14:editId="137843B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74CBC0B8" w14:textId="77777777" w:rsidR="00EB712E" w:rsidRPr="00667F31" w:rsidRDefault="00EB712E" w:rsidP="00EB712E">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47AD4F99" w14:textId="77777777" w:rsidR="00EB712E" w:rsidRPr="00667F31" w:rsidRDefault="00EB712E" w:rsidP="00EB712E">
      <w:pPr>
        <w:ind w:right="1559"/>
        <w:rPr>
          <w:rStyle w:val="Hyperlink"/>
          <w:rFonts w:ascii="Arial" w:eastAsia="MS Gothic" w:hAnsi="Arial" w:cs="Arial"/>
          <w:bCs/>
          <w:color w:val="auto"/>
          <w:sz w:val="20"/>
          <w:szCs w:val="20"/>
          <w:lang w:val="en-MY"/>
        </w:rPr>
      </w:pPr>
    </w:p>
    <w:p w14:paraId="5ED38B0E" w14:textId="77777777" w:rsidR="00EB712E" w:rsidRPr="00E0363A" w:rsidRDefault="00EB712E" w:rsidP="00EB712E">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748A7631" w14:textId="77777777" w:rsidR="00EB712E" w:rsidRPr="001A2DA0" w:rsidRDefault="00EB712E" w:rsidP="00EB712E">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7CB9004" wp14:editId="2760A194">
            <wp:extent cx="289560" cy="289560"/>
            <wp:effectExtent l="0" t="0" r="0" b="0"/>
            <wp:docPr id="2" name="Picture 2"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123601D" wp14:editId="052B1EF7">
            <wp:extent cx="335280" cy="291202"/>
            <wp:effectExtent l="0" t="0" r="7620" b="0"/>
            <wp:docPr id="3" name="Picture 3" descr="Icon&#10;&#10;Description automatically generated with medium confidenc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24FA8D1" wp14:editId="250C57E2">
            <wp:extent cx="300990" cy="300990"/>
            <wp:effectExtent l="0" t="0" r="3810" b="3810"/>
            <wp:docPr id="8" name="Grafik 7"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594398A" wp14:editId="02704511">
            <wp:extent cx="296266" cy="296266"/>
            <wp:effectExtent l="0" t="0" r="8890" b="8890"/>
            <wp:docPr id="4" name="Grafik 21" descr="Logo&#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816602A" wp14:editId="7D73ED91">
            <wp:extent cx="399648" cy="303965"/>
            <wp:effectExtent l="0" t="0" r="635" b="1270"/>
            <wp:docPr id="9" name="Picture 9" descr="Logo, 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EE53B65" w14:textId="77777777" w:rsidR="00EB712E" w:rsidRPr="001A2DA0" w:rsidRDefault="00EB712E" w:rsidP="00EB712E">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3B248CCD" w14:textId="77777777" w:rsidR="00EB712E" w:rsidRPr="001A2DA0" w:rsidRDefault="00EB712E" w:rsidP="00EB712E">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636DE15D" wp14:editId="096B9936">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463D357" w14:textId="5D2E343D" w:rsidR="002A2E6C" w:rsidRPr="00095E1E" w:rsidRDefault="00EB712E" w:rsidP="00095E1E">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lastRenderedPageBreak/>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2A2E6C" w:rsidRPr="00095E1E" w:rsidSect="007421BE">
      <w:headerReference w:type="default" r:id="rId30"/>
      <w:headerReference w:type="first" r:id="rId31"/>
      <w:footerReference w:type="first" r:id="rId32"/>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4E39" w14:textId="77777777" w:rsidR="001B784A" w:rsidRDefault="001B784A" w:rsidP="00784C57">
      <w:pPr>
        <w:spacing w:after="0" w:line="240" w:lineRule="auto"/>
      </w:pPr>
      <w:r>
        <w:separator/>
      </w:r>
    </w:p>
  </w:endnote>
  <w:endnote w:type="continuationSeparator" w:id="0">
    <w:p w14:paraId="0CEE82DC" w14:textId="77777777" w:rsidR="001B784A" w:rsidRDefault="001B784A"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62C0474"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D25E" w14:textId="77777777" w:rsidR="001B784A" w:rsidRDefault="001B784A" w:rsidP="00784C57">
      <w:pPr>
        <w:spacing w:after="0" w:line="240" w:lineRule="auto"/>
      </w:pPr>
      <w:r>
        <w:rPr>
          <w:rFonts w:hint="eastAsia"/>
          <w:lang w:eastAsia="zh-CN"/>
        </w:rPr>
        <w:separator/>
      </w:r>
    </w:p>
  </w:footnote>
  <w:footnote w:type="continuationSeparator" w:id="0">
    <w:p w14:paraId="415A567E" w14:textId="77777777" w:rsidR="001B784A" w:rsidRDefault="001B784A"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16C8D" w:rsidRDefault="00502615" w:rsidP="00502615">
    <w:pPr>
      <w:pStyle w:val="Header"/>
      <w:tabs>
        <w:tab w:val="clear" w:pos="4703"/>
        <w:tab w:val="clear" w:pos="9406"/>
      </w:tabs>
      <w:spacing w:before="1440"/>
      <w:rPr>
        <w:rFonts w:ascii="Arial" w:eastAsia="MS Gothic" w:hAnsi="Arial" w:cs="Arial"/>
        <w:sz w:val="20"/>
        <w:szCs w:val="20"/>
      </w:rPr>
    </w:pPr>
    <w:r w:rsidRPr="00C16C8D">
      <w:rPr>
        <w:rFonts w:ascii="Arial" w:eastAsia="MS Gothic" w:hAnsi="Arial" w:hint="eastAsia"/>
        <w:noProof/>
        <w:sz w:val="20"/>
        <w:szCs w:val="20"/>
      </w:rPr>
      <w:drawing>
        <wp:anchor distT="0" distB="0" distL="114300" distR="114300" simplePos="0" relativeHeight="25169254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C16C8D" w14:paraId="12FEEFFC" w14:textId="77777777" w:rsidTr="00502615">
      <w:tc>
        <w:tcPr>
          <w:tcW w:w="6912" w:type="dxa"/>
        </w:tcPr>
        <w:p w14:paraId="4FD86D9A" w14:textId="6045AD5E" w:rsidR="00A3687E" w:rsidRPr="00C16C8D" w:rsidRDefault="00DE5246" w:rsidP="00A25333">
          <w:pPr>
            <w:spacing w:after="0" w:line="360" w:lineRule="auto"/>
            <w:ind w:left="-105"/>
            <w:jc w:val="both"/>
            <w:rPr>
              <w:rFonts w:ascii="Arial" w:eastAsia="MS Gothic" w:hAnsi="Arial" w:cs="Arial"/>
              <w:b/>
              <w:bCs/>
              <w:color w:val="365F91"/>
              <w:sz w:val="40"/>
              <w:szCs w:val="40"/>
            </w:rPr>
          </w:pPr>
          <w:r w:rsidRPr="00C16C8D">
            <w:rPr>
              <w:rFonts w:ascii="Arial" w:eastAsia="MS Gothic" w:hAnsi="Arial" w:hint="eastAsia"/>
              <w:b/>
              <w:bCs/>
              <w:color w:val="365F91"/>
              <w:sz w:val="40"/>
              <w:szCs w:val="40"/>
            </w:rPr>
            <w:t>プレス・リリース</w:t>
          </w:r>
        </w:p>
        <w:p w14:paraId="48C2AF9D" w14:textId="77777777" w:rsidR="00CB6366" w:rsidRPr="00C16C8D" w:rsidRDefault="00CB6366" w:rsidP="00CB6366">
          <w:pPr>
            <w:spacing w:after="0" w:line="360" w:lineRule="auto"/>
            <w:ind w:left="-105"/>
            <w:jc w:val="both"/>
            <w:rPr>
              <w:rFonts w:ascii="Arial" w:eastAsia="MS Gothic" w:hAnsi="Arial" w:cs="Arial"/>
              <w:b/>
              <w:sz w:val="16"/>
              <w:szCs w:val="16"/>
            </w:rPr>
          </w:pPr>
          <w:r w:rsidRPr="00C16C8D">
            <w:rPr>
              <w:rFonts w:ascii="Arial" w:eastAsia="MS Gothic" w:hAnsi="Arial" w:hint="eastAsia"/>
              <w:b/>
              <w:sz w:val="16"/>
              <w:szCs w:val="16"/>
            </w:rPr>
            <w:t>KRAIBURG TPE</w:t>
          </w:r>
          <w:r w:rsidRPr="00C16C8D">
            <w:rPr>
              <w:rFonts w:ascii="Arial" w:eastAsia="MS Gothic" w:hAnsi="Arial" w:hint="eastAsia"/>
              <w:b/>
              <w:sz w:val="16"/>
              <w:szCs w:val="16"/>
            </w:rPr>
            <w:t>は、「</w:t>
          </w:r>
          <w:proofErr w:type="spellStart"/>
          <w:r w:rsidRPr="00C16C8D">
            <w:rPr>
              <w:rFonts w:ascii="Arial" w:eastAsia="MS Gothic" w:hAnsi="Arial" w:hint="eastAsia"/>
              <w:b/>
              <w:sz w:val="16"/>
              <w:szCs w:val="16"/>
            </w:rPr>
            <w:t>Medtec</w:t>
          </w:r>
          <w:proofErr w:type="spellEnd"/>
          <w:r w:rsidRPr="00C16C8D">
            <w:rPr>
              <w:rFonts w:ascii="Arial" w:eastAsia="MS Gothic" w:hAnsi="Arial" w:hint="eastAsia"/>
              <w:b/>
              <w:sz w:val="16"/>
              <w:szCs w:val="16"/>
            </w:rPr>
            <w:t xml:space="preserve"> China 2026</w:t>
          </w:r>
          <w:r w:rsidRPr="00C16C8D">
            <w:rPr>
              <w:rFonts w:ascii="Arial" w:eastAsia="MS Gothic" w:hAnsi="Arial" w:hint="eastAsia"/>
              <w:b/>
              <w:sz w:val="16"/>
              <w:szCs w:val="16"/>
            </w:rPr>
            <w:t>」において、医療機器のイノベーションとサステナビリティのための医療用グレード</w:t>
          </w:r>
          <w:r w:rsidRPr="00C16C8D">
            <w:rPr>
              <w:rFonts w:ascii="Arial" w:eastAsia="MS Gothic" w:hAnsi="Arial" w:hint="eastAsia"/>
              <w:b/>
              <w:sz w:val="16"/>
              <w:szCs w:val="16"/>
            </w:rPr>
            <w:t>TPE</w:t>
          </w:r>
          <w:r w:rsidRPr="00C16C8D">
            <w:rPr>
              <w:rFonts w:ascii="Arial" w:eastAsia="MS Gothic" w:hAnsi="Arial" w:hint="eastAsia"/>
              <w:b/>
              <w:sz w:val="16"/>
              <w:szCs w:val="16"/>
            </w:rPr>
            <w:t>ソリューションを展示します</w:t>
          </w:r>
        </w:p>
        <w:p w14:paraId="5A1A0D06" w14:textId="77777777" w:rsidR="00CB6366" w:rsidRPr="00C16C8D" w:rsidRDefault="00CB6366" w:rsidP="00CB6366">
          <w:pPr>
            <w:spacing w:after="0" w:line="360" w:lineRule="auto"/>
            <w:ind w:left="-105"/>
            <w:jc w:val="both"/>
            <w:rPr>
              <w:rFonts w:ascii="Arial" w:eastAsia="MS Gothic" w:hAnsi="Arial" w:cs="Arial"/>
              <w:b/>
              <w:sz w:val="16"/>
              <w:szCs w:val="16"/>
            </w:rPr>
          </w:pPr>
          <w:r w:rsidRPr="00C16C8D">
            <w:rPr>
              <w:rFonts w:ascii="Arial" w:eastAsia="MS Gothic" w:hAnsi="Arial" w:hint="eastAsia"/>
              <w:b/>
              <w:sz w:val="16"/>
              <w:szCs w:val="16"/>
            </w:rPr>
            <w:t>クアラルンプール、</w:t>
          </w:r>
          <w:r w:rsidRPr="00C16C8D">
            <w:rPr>
              <w:rFonts w:ascii="Arial" w:eastAsia="MS Gothic" w:hAnsi="Arial" w:hint="eastAsia"/>
              <w:b/>
              <w:sz w:val="16"/>
              <w:szCs w:val="16"/>
            </w:rPr>
            <w:t>2026</w:t>
          </w:r>
          <w:r w:rsidRPr="00C16C8D">
            <w:rPr>
              <w:rFonts w:ascii="Arial" w:eastAsia="MS Gothic" w:hAnsi="Arial" w:hint="eastAsia"/>
              <w:b/>
              <w:sz w:val="16"/>
              <w:szCs w:val="16"/>
            </w:rPr>
            <w:t>年</w:t>
          </w:r>
          <w:r w:rsidRPr="00C16C8D">
            <w:rPr>
              <w:rFonts w:ascii="Arial" w:eastAsia="MS Gothic" w:hAnsi="Arial" w:hint="eastAsia"/>
              <w:b/>
              <w:sz w:val="16"/>
              <w:szCs w:val="16"/>
            </w:rPr>
            <w:t>8</w:t>
          </w:r>
          <w:r w:rsidRPr="00C16C8D">
            <w:rPr>
              <w:rFonts w:ascii="Arial" w:eastAsia="MS Gothic" w:hAnsi="Arial" w:hint="eastAsia"/>
              <w:b/>
              <w:sz w:val="16"/>
              <w:szCs w:val="16"/>
            </w:rPr>
            <w:t>月</w:t>
          </w:r>
        </w:p>
        <w:p w14:paraId="76C13DB1" w14:textId="48ED7E7B" w:rsidR="006D6BDD" w:rsidRPr="00C16C8D" w:rsidRDefault="006D6BDD" w:rsidP="00CB6366">
          <w:pPr>
            <w:spacing w:after="0" w:line="360" w:lineRule="auto"/>
            <w:ind w:left="-105"/>
            <w:jc w:val="both"/>
            <w:rPr>
              <w:rFonts w:ascii="Arial" w:eastAsia="MS Gothic" w:hAnsi="Arial" w:cs="Arial"/>
              <w:b/>
              <w:bCs/>
              <w:sz w:val="16"/>
              <w:szCs w:val="16"/>
            </w:rPr>
          </w:pPr>
          <w:r w:rsidRPr="00C16C8D">
            <w:rPr>
              <w:rFonts w:ascii="Arial" w:eastAsia="MS Gothic" w:hAnsi="Arial" w:hint="eastAsia"/>
              <w:b/>
              <w:bCs/>
              <w:sz w:val="16"/>
              <w:szCs w:val="16"/>
            </w:rPr>
            <w:t>ページ</w:t>
          </w:r>
          <w:r w:rsidRPr="00C16C8D">
            <w:rPr>
              <w:rFonts w:ascii="Arial" w:eastAsia="MS Gothic" w:hAnsi="Arial" w:hint="eastAsia"/>
              <w:b/>
              <w:bCs/>
              <w:sz w:val="16"/>
              <w:szCs w:val="16"/>
            </w:rPr>
            <w:t xml:space="preserve"> 1 </w:t>
          </w:r>
          <w:r w:rsidRPr="00C16C8D">
            <w:rPr>
              <w:rFonts w:ascii="Arial" w:eastAsia="MS Gothic" w:hAnsi="Arial" w:hint="eastAsia"/>
              <w:b/>
              <w:bCs/>
              <w:sz w:val="16"/>
              <w:szCs w:val="16"/>
            </w:rPr>
            <w:t>／</w:t>
          </w:r>
          <w:r w:rsidRPr="00C16C8D">
            <w:rPr>
              <w:rFonts w:ascii="Arial" w:eastAsia="MS Gothic" w:hAnsi="Arial" w:hint="eastAsia"/>
              <w:b/>
              <w:bCs/>
              <w:sz w:val="16"/>
              <w:szCs w:val="16"/>
            </w:rPr>
            <w:t xml:space="preserve"> 3</w:t>
          </w:r>
        </w:p>
        <w:p w14:paraId="1A56E795" w14:textId="130BA6C7" w:rsidR="00502615" w:rsidRPr="00EB712E" w:rsidRDefault="00502615" w:rsidP="00EB712E">
          <w:pPr>
            <w:spacing w:after="0" w:line="360" w:lineRule="auto"/>
            <w:jc w:val="both"/>
            <w:rPr>
              <w:rFonts w:ascii="Arial" w:eastAsia="SimSun" w:hAnsi="Arial" w:cs="Arial"/>
              <w:b/>
              <w:bCs/>
              <w:sz w:val="16"/>
              <w:szCs w:val="16"/>
              <w:lang w:eastAsia="zh-CN"/>
            </w:rPr>
          </w:pPr>
        </w:p>
      </w:tc>
    </w:tr>
  </w:tbl>
  <w:p w14:paraId="6E21FD66" w14:textId="77777777" w:rsidR="001A1A47" w:rsidRPr="00EB712E" w:rsidRDefault="001A1A47" w:rsidP="00502615">
    <w:pPr>
      <w:pStyle w:val="Header"/>
      <w:tabs>
        <w:tab w:val="clear" w:pos="4703"/>
        <w:tab w:val="clear" w:pos="9406"/>
      </w:tabs>
      <w:rPr>
        <w:rFonts w:ascii="Arial" w:eastAsia="SimSun"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C16C8D" w:rsidRDefault="00502615" w:rsidP="00502615">
    <w:pPr>
      <w:pStyle w:val="Header"/>
      <w:tabs>
        <w:tab w:val="clear" w:pos="4703"/>
        <w:tab w:val="clear" w:pos="9406"/>
      </w:tabs>
      <w:spacing w:before="1440"/>
      <w:rPr>
        <w:rFonts w:ascii="Arial" w:eastAsia="MS Gothic" w:hAnsi="Arial" w:cs="Arial"/>
        <w:sz w:val="20"/>
        <w:szCs w:val="20"/>
      </w:rPr>
    </w:pPr>
    <w:r w:rsidRPr="00C16C8D">
      <w:rPr>
        <w:rFonts w:ascii="Arial" w:eastAsia="MS Gothic" w:hAnsi="Arial" w:hint="eastAsia"/>
        <w:noProof/>
        <w:sz w:val="20"/>
        <w:szCs w:val="20"/>
      </w:rPr>
      <w:drawing>
        <wp:anchor distT="0" distB="0" distL="114300" distR="114300" simplePos="0" relativeHeight="251745792"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C16C8D" w14:paraId="5A28A0D8" w14:textId="77777777">
      <w:tc>
        <w:tcPr>
          <w:tcW w:w="6912" w:type="dxa"/>
        </w:tcPr>
        <w:p w14:paraId="4D143EE7" w14:textId="4B22B152" w:rsidR="00947A2A" w:rsidRPr="00C16C8D" w:rsidRDefault="00DE5246" w:rsidP="00947A2A">
          <w:pPr>
            <w:spacing w:after="0" w:line="360" w:lineRule="auto"/>
            <w:ind w:left="-105"/>
            <w:jc w:val="both"/>
            <w:rPr>
              <w:rFonts w:ascii="Arial" w:eastAsia="MS Gothic" w:hAnsi="Arial" w:cs="Arial"/>
              <w:b/>
              <w:bCs/>
              <w:color w:val="365F91"/>
              <w:sz w:val="40"/>
              <w:szCs w:val="40"/>
            </w:rPr>
          </w:pPr>
          <w:r w:rsidRPr="00C16C8D">
            <w:rPr>
              <w:rFonts w:ascii="Arial" w:eastAsia="MS Gothic" w:hAnsi="Arial" w:hint="eastAsia"/>
              <w:b/>
              <w:bCs/>
              <w:color w:val="365F91"/>
              <w:sz w:val="40"/>
              <w:szCs w:val="40"/>
            </w:rPr>
            <w:t>プレス・リリース</w:t>
          </w:r>
        </w:p>
        <w:p w14:paraId="590F11C4" w14:textId="77777777" w:rsidR="00CB6366" w:rsidRPr="00C16C8D" w:rsidRDefault="00CB6366" w:rsidP="003C4170">
          <w:pPr>
            <w:spacing w:after="0" w:line="360" w:lineRule="auto"/>
            <w:ind w:left="-105"/>
            <w:jc w:val="both"/>
            <w:rPr>
              <w:rFonts w:ascii="Arial" w:eastAsia="MS Gothic" w:hAnsi="Arial" w:cs="Arial"/>
              <w:b/>
              <w:sz w:val="16"/>
              <w:szCs w:val="16"/>
            </w:rPr>
          </w:pPr>
          <w:r w:rsidRPr="00C16C8D">
            <w:rPr>
              <w:rFonts w:ascii="Arial" w:eastAsia="MS Gothic" w:hAnsi="Arial" w:hint="eastAsia"/>
              <w:b/>
              <w:sz w:val="16"/>
              <w:szCs w:val="16"/>
            </w:rPr>
            <w:t>KRAIBURG TPE</w:t>
          </w:r>
          <w:r w:rsidRPr="00C16C8D">
            <w:rPr>
              <w:rFonts w:ascii="Arial" w:eastAsia="MS Gothic" w:hAnsi="Arial" w:hint="eastAsia"/>
              <w:b/>
              <w:sz w:val="16"/>
              <w:szCs w:val="16"/>
            </w:rPr>
            <w:t>は、「</w:t>
          </w:r>
          <w:proofErr w:type="spellStart"/>
          <w:r w:rsidRPr="00C16C8D">
            <w:rPr>
              <w:rFonts w:ascii="Arial" w:eastAsia="MS Gothic" w:hAnsi="Arial" w:hint="eastAsia"/>
              <w:b/>
              <w:sz w:val="16"/>
              <w:szCs w:val="16"/>
            </w:rPr>
            <w:t>Medtec</w:t>
          </w:r>
          <w:proofErr w:type="spellEnd"/>
          <w:r w:rsidRPr="00C16C8D">
            <w:rPr>
              <w:rFonts w:ascii="Arial" w:eastAsia="MS Gothic" w:hAnsi="Arial" w:hint="eastAsia"/>
              <w:b/>
              <w:sz w:val="16"/>
              <w:szCs w:val="16"/>
            </w:rPr>
            <w:t xml:space="preserve"> China 2026</w:t>
          </w:r>
          <w:r w:rsidRPr="00C16C8D">
            <w:rPr>
              <w:rFonts w:ascii="Arial" w:eastAsia="MS Gothic" w:hAnsi="Arial" w:hint="eastAsia"/>
              <w:b/>
              <w:sz w:val="16"/>
              <w:szCs w:val="16"/>
            </w:rPr>
            <w:t>」において、医療機器のイノベーションとサステナビリティのための医療用グレード</w:t>
          </w:r>
          <w:r w:rsidRPr="00C16C8D">
            <w:rPr>
              <w:rFonts w:ascii="Arial" w:eastAsia="MS Gothic" w:hAnsi="Arial" w:hint="eastAsia"/>
              <w:b/>
              <w:sz w:val="16"/>
              <w:szCs w:val="16"/>
            </w:rPr>
            <w:t>TPE</w:t>
          </w:r>
          <w:r w:rsidRPr="00C16C8D">
            <w:rPr>
              <w:rFonts w:ascii="Arial" w:eastAsia="MS Gothic" w:hAnsi="Arial" w:hint="eastAsia"/>
              <w:b/>
              <w:sz w:val="16"/>
              <w:szCs w:val="16"/>
            </w:rPr>
            <w:t>ソリューションを展示します</w:t>
          </w:r>
        </w:p>
        <w:p w14:paraId="2A597516" w14:textId="4763C1D0" w:rsidR="00CB6366" w:rsidRPr="00C16C8D" w:rsidRDefault="00CB6366" w:rsidP="003C4170">
          <w:pPr>
            <w:spacing w:after="0" w:line="360" w:lineRule="auto"/>
            <w:ind w:left="-105"/>
            <w:jc w:val="both"/>
            <w:rPr>
              <w:rFonts w:ascii="Arial" w:eastAsia="MS Gothic" w:hAnsi="Arial" w:cs="Arial"/>
              <w:b/>
              <w:sz w:val="16"/>
              <w:szCs w:val="16"/>
            </w:rPr>
          </w:pPr>
          <w:r w:rsidRPr="00C16C8D">
            <w:rPr>
              <w:rFonts w:ascii="Arial" w:eastAsia="MS Gothic" w:hAnsi="Arial" w:hint="eastAsia"/>
              <w:b/>
              <w:sz w:val="16"/>
              <w:szCs w:val="16"/>
            </w:rPr>
            <w:t>クアラルンプール、</w:t>
          </w:r>
          <w:r w:rsidRPr="00C16C8D">
            <w:rPr>
              <w:rFonts w:ascii="Arial" w:eastAsia="MS Gothic" w:hAnsi="Arial" w:hint="eastAsia"/>
              <w:b/>
              <w:sz w:val="16"/>
              <w:szCs w:val="16"/>
            </w:rPr>
            <w:t>2026</w:t>
          </w:r>
          <w:r w:rsidRPr="00C16C8D">
            <w:rPr>
              <w:rFonts w:ascii="Arial" w:eastAsia="MS Gothic" w:hAnsi="Arial" w:hint="eastAsia"/>
              <w:b/>
              <w:sz w:val="16"/>
              <w:szCs w:val="16"/>
            </w:rPr>
            <w:t>年</w:t>
          </w:r>
          <w:r w:rsidRPr="00C16C8D">
            <w:rPr>
              <w:rFonts w:ascii="Arial" w:eastAsia="MS Gothic" w:hAnsi="Arial" w:hint="eastAsia"/>
              <w:b/>
              <w:sz w:val="16"/>
              <w:szCs w:val="16"/>
            </w:rPr>
            <w:t>8</w:t>
          </w:r>
          <w:r w:rsidRPr="00C16C8D">
            <w:rPr>
              <w:rFonts w:ascii="Arial" w:eastAsia="MS Gothic" w:hAnsi="Arial" w:hint="eastAsia"/>
              <w:b/>
              <w:sz w:val="16"/>
              <w:szCs w:val="16"/>
            </w:rPr>
            <w:t>月</w:t>
          </w:r>
        </w:p>
        <w:p w14:paraId="2A2A8B8A" w14:textId="17837CDA" w:rsidR="003C4170" w:rsidRPr="00C16C8D" w:rsidRDefault="00102DEE" w:rsidP="003C4170">
          <w:pPr>
            <w:spacing w:after="0" w:line="360" w:lineRule="auto"/>
            <w:ind w:left="-105"/>
            <w:jc w:val="both"/>
            <w:rPr>
              <w:rFonts w:ascii="Arial" w:eastAsia="MS Gothic" w:hAnsi="Arial" w:cs="Arial"/>
              <w:b/>
              <w:bCs/>
              <w:sz w:val="16"/>
              <w:szCs w:val="16"/>
            </w:rPr>
          </w:pPr>
          <w:r w:rsidRPr="00C16C8D">
            <w:rPr>
              <w:rFonts w:ascii="Arial" w:eastAsia="MS Gothic" w:hAnsi="Arial" w:hint="eastAsia"/>
              <w:b/>
              <w:bCs/>
              <w:sz w:val="16"/>
              <w:szCs w:val="16"/>
            </w:rPr>
            <w:t>ページ</w:t>
          </w:r>
          <w:r w:rsidRPr="00C16C8D">
            <w:rPr>
              <w:rFonts w:ascii="Arial" w:eastAsia="MS Gothic" w:hAnsi="Arial" w:hint="eastAsia"/>
              <w:b/>
              <w:bCs/>
              <w:sz w:val="16"/>
              <w:szCs w:val="16"/>
            </w:rPr>
            <w:t xml:space="preserve"> 1 </w:t>
          </w:r>
          <w:r w:rsidRPr="00C16C8D">
            <w:rPr>
              <w:rFonts w:ascii="Arial" w:eastAsia="MS Gothic" w:hAnsi="Arial" w:hint="eastAsia"/>
              <w:b/>
              <w:bCs/>
              <w:sz w:val="16"/>
              <w:szCs w:val="16"/>
            </w:rPr>
            <w:t>／</w:t>
          </w:r>
          <w:r w:rsidRPr="00C16C8D">
            <w:rPr>
              <w:rFonts w:ascii="Arial" w:eastAsia="MS Gothic" w:hAnsi="Arial" w:hint="eastAsia"/>
              <w:b/>
              <w:bCs/>
              <w:sz w:val="16"/>
              <w:szCs w:val="16"/>
            </w:rPr>
            <w:t xml:space="preserve"> 3</w:t>
          </w:r>
        </w:p>
        <w:p w14:paraId="4BE48C59" w14:textId="17F07CF7" w:rsidR="00370E1F" w:rsidRPr="00C16C8D" w:rsidRDefault="00370E1F" w:rsidP="003C4170">
          <w:pPr>
            <w:spacing w:after="0" w:line="360" w:lineRule="auto"/>
            <w:ind w:left="-105"/>
            <w:jc w:val="both"/>
            <w:rPr>
              <w:rFonts w:ascii="Arial" w:eastAsia="MS Gothic" w:hAnsi="Arial" w:cs="Arial"/>
              <w:b/>
              <w:bCs/>
              <w:sz w:val="16"/>
              <w:szCs w:val="16"/>
              <w:lang w:eastAsia="zh-CN"/>
            </w:rPr>
          </w:pPr>
        </w:p>
      </w:tc>
      <w:tc>
        <w:tcPr>
          <w:tcW w:w="2977" w:type="dxa"/>
        </w:tcPr>
        <w:p w14:paraId="74C195ED" w14:textId="77777777" w:rsidR="003C4170" w:rsidRPr="00C16C8D" w:rsidRDefault="003C4170" w:rsidP="003C4170">
          <w:pPr>
            <w:pStyle w:val="Header"/>
            <w:tabs>
              <w:tab w:val="clear" w:pos="4703"/>
            </w:tabs>
            <w:rPr>
              <w:rFonts w:ascii="Arial" w:eastAsia="MS Gothic" w:hAnsi="Arial"/>
              <w:sz w:val="16"/>
            </w:rPr>
          </w:pPr>
          <w:r w:rsidRPr="00C16C8D">
            <w:rPr>
              <w:rFonts w:ascii="Arial" w:eastAsia="MS Gothic" w:hAnsi="Arial" w:hint="eastAsia"/>
              <w:sz w:val="16"/>
            </w:rPr>
            <w:t>KRAIBURG TPE TECHNOLOGY</w:t>
          </w:r>
        </w:p>
        <w:p w14:paraId="41A1A633" w14:textId="77777777" w:rsidR="003C4170" w:rsidRPr="00C16C8D" w:rsidRDefault="003C4170" w:rsidP="003C4170">
          <w:pPr>
            <w:pStyle w:val="Header"/>
            <w:tabs>
              <w:tab w:val="clear" w:pos="4703"/>
            </w:tabs>
            <w:rPr>
              <w:rFonts w:ascii="Arial" w:eastAsia="MS Gothic" w:hAnsi="Arial" w:cs="Arial"/>
              <w:sz w:val="16"/>
              <w:szCs w:val="16"/>
            </w:rPr>
          </w:pPr>
          <w:r w:rsidRPr="00C16C8D">
            <w:rPr>
              <w:rFonts w:ascii="Arial" w:eastAsia="MS Gothic" w:hAnsi="Arial" w:hint="eastAsia"/>
              <w:sz w:val="16"/>
            </w:rPr>
            <w:t>(M) SDN.BHD.</w:t>
          </w:r>
        </w:p>
        <w:p w14:paraId="7171CB2A" w14:textId="77777777" w:rsidR="003C4170" w:rsidRPr="00C16C8D" w:rsidRDefault="003C4170" w:rsidP="003C4170">
          <w:pPr>
            <w:pStyle w:val="Header"/>
            <w:tabs>
              <w:tab w:val="clear" w:pos="4703"/>
            </w:tabs>
            <w:rPr>
              <w:rFonts w:ascii="Arial" w:eastAsia="MS Gothic" w:hAnsi="Arial" w:cs="Arial"/>
              <w:sz w:val="16"/>
              <w:szCs w:val="16"/>
            </w:rPr>
          </w:pPr>
          <w:r w:rsidRPr="00C16C8D">
            <w:rPr>
              <w:rFonts w:ascii="Arial" w:eastAsia="MS Gothic" w:hAnsi="Arial" w:hint="eastAsia"/>
              <w:sz w:val="16"/>
              <w:szCs w:val="16"/>
            </w:rPr>
            <w:t>Lot 1839 Jalan KPB 6</w:t>
          </w:r>
        </w:p>
        <w:p w14:paraId="358C05E4" w14:textId="77777777" w:rsidR="003C4170" w:rsidRPr="00C16C8D" w:rsidRDefault="003C4170" w:rsidP="003C4170">
          <w:pPr>
            <w:pStyle w:val="Header"/>
            <w:tabs>
              <w:tab w:val="clear" w:pos="4703"/>
            </w:tabs>
            <w:rPr>
              <w:rFonts w:ascii="Arial" w:eastAsia="MS Gothic" w:hAnsi="Arial" w:cs="Arial"/>
              <w:sz w:val="16"/>
              <w:szCs w:val="16"/>
            </w:rPr>
          </w:pPr>
          <w:r w:rsidRPr="00C16C8D">
            <w:rPr>
              <w:rFonts w:ascii="Arial" w:eastAsia="MS Gothic" w:hAnsi="Arial" w:hint="eastAsia"/>
              <w:sz w:val="16"/>
              <w:szCs w:val="16"/>
            </w:rPr>
            <w:t xml:space="preserve">Kawasan Perindustrian </w:t>
          </w:r>
          <w:proofErr w:type="spellStart"/>
          <w:r w:rsidRPr="00C16C8D">
            <w:rPr>
              <w:rFonts w:ascii="Arial" w:eastAsia="MS Gothic" w:hAnsi="Arial" w:hint="eastAsia"/>
              <w:sz w:val="16"/>
              <w:szCs w:val="16"/>
            </w:rPr>
            <w:t>Balakong</w:t>
          </w:r>
          <w:proofErr w:type="spellEnd"/>
        </w:p>
        <w:p w14:paraId="57CACA94" w14:textId="77777777" w:rsidR="003C4170" w:rsidRPr="00C16C8D" w:rsidRDefault="003C4170" w:rsidP="003C4170">
          <w:pPr>
            <w:pStyle w:val="Header"/>
            <w:tabs>
              <w:tab w:val="clear" w:pos="4703"/>
            </w:tabs>
            <w:rPr>
              <w:rFonts w:ascii="Arial" w:eastAsia="MS Gothic" w:hAnsi="Arial" w:cs="Arial"/>
              <w:sz w:val="16"/>
              <w:szCs w:val="16"/>
            </w:rPr>
          </w:pPr>
          <w:r w:rsidRPr="00C16C8D">
            <w:rPr>
              <w:rFonts w:ascii="Arial" w:eastAsia="MS Gothic" w:hAnsi="Arial" w:hint="eastAsia"/>
              <w:sz w:val="16"/>
              <w:szCs w:val="16"/>
            </w:rPr>
            <w:t xml:space="preserve">43300 Seri Kembangan, Selangor, Malaysia </w:t>
          </w:r>
        </w:p>
        <w:p w14:paraId="19CA65F0" w14:textId="77777777" w:rsidR="003C4170" w:rsidRPr="00C16C8D" w:rsidRDefault="003C4170" w:rsidP="003C4170">
          <w:pPr>
            <w:pStyle w:val="Header"/>
            <w:tabs>
              <w:tab w:val="clear" w:pos="4703"/>
            </w:tabs>
            <w:rPr>
              <w:rFonts w:ascii="Arial" w:eastAsia="MS Gothic" w:hAnsi="Arial" w:cs="Arial"/>
              <w:sz w:val="16"/>
              <w:szCs w:val="16"/>
            </w:rPr>
          </w:pPr>
          <w:r w:rsidRPr="00C16C8D">
            <w:rPr>
              <w:rFonts w:ascii="Arial" w:eastAsia="MS Gothic" w:hAnsi="Arial" w:hint="eastAsia"/>
              <w:sz w:val="16"/>
              <w:szCs w:val="16"/>
            </w:rPr>
            <w:t>マレーシア</w:t>
          </w:r>
        </w:p>
        <w:p w14:paraId="04B55752" w14:textId="77777777" w:rsidR="003C4170" w:rsidRPr="00C16C8D" w:rsidRDefault="003C4170" w:rsidP="003C4170">
          <w:pPr>
            <w:pStyle w:val="Header"/>
            <w:tabs>
              <w:tab w:val="clear" w:pos="4703"/>
            </w:tabs>
            <w:rPr>
              <w:rFonts w:ascii="Arial" w:eastAsia="MS Gothic" w:hAnsi="Arial" w:cs="Arial"/>
              <w:sz w:val="16"/>
              <w:szCs w:val="16"/>
            </w:rPr>
          </w:pPr>
        </w:p>
        <w:p w14:paraId="3BE3A1EE" w14:textId="298F4B4C" w:rsidR="003C4170" w:rsidRPr="00C16C8D" w:rsidRDefault="0030276F" w:rsidP="003C4170">
          <w:pPr>
            <w:pStyle w:val="Header"/>
            <w:tabs>
              <w:tab w:val="clear" w:pos="4703"/>
            </w:tabs>
            <w:rPr>
              <w:rFonts w:ascii="Arial" w:eastAsia="MS Gothic" w:hAnsi="Arial" w:cs="Arial"/>
              <w:sz w:val="16"/>
              <w:szCs w:val="16"/>
            </w:rPr>
          </w:pPr>
          <w:r w:rsidRPr="00C16C8D">
            <w:rPr>
              <w:rFonts w:ascii="Arial" w:eastAsia="MS Gothic" w:hAnsi="Arial" w:hint="eastAsia"/>
              <w:sz w:val="16"/>
            </w:rPr>
            <w:t>Tel: +60 3 9545 6393</w:t>
          </w:r>
        </w:p>
        <w:p w14:paraId="6328AA28" w14:textId="77777777" w:rsidR="003C4170" w:rsidRPr="00C16C8D" w:rsidRDefault="003C4170" w:rsidP="003C4170">
          <w:pPr>
            <w:pStyle w:val="Header"/>
            <w:tabs>
              <w:tab w:val="clear" w:pos="4703"/>
            </w:tabs>
            <w:rPr>
              <w:rFonts w:ascii="Arial" w:eastAsia="MS Gothic" w:hAnsi="Arial" w:cs="Arial"/>
              <w:sz w:val="16"/>
              <w:szCs w:val="16"/>
            </w:rPr>
          </w:pPr>
        </w:p>
        <w:p w14:paraId="2A14BF16" w14:textId="77777777" w:rsidR="003C4170" w:rsidRPr="00C16C8D" w:rsidRDefault="003C4170" w:rsidP="003C4170">
          <w:pPr>
            <w:pStyle w:val="Header"/>
            <w:tabs>
              <w:tab w:val="clear" w:pos="4703"/>
            </w:tabs>
            <w:rPr>
              <w:rFonts w:ascii="Arial" w:eastAsia="MS Gothic" w:hAnsi="Arial" w:cs="Arial"/>
              <w:sz w:val="16"/>
              <w:szCs w:val="16"/>
            </w:rPr>
          </w:pPr>
          <w:r w:rsidRPr="00C16C8D">
            <w:rPr>
              <w:rFonts w:ascii="Arial" w:eastAsia="MS Gothic" w:hAnsi="Arial" w:hint="eastAsia"/>
              <w:sz w:val="16"/>
            </w:rPr>
            <w:t>Info-asia@kraiburg-tpe.com</w:t>
          </w:r>
        </w:p>
        <w:p w14:paraId="768EAA4F" w14:textId="78F380D0" w:rsidR="003C4170" w:rsidRPr="00C16C8D" w:rsidRDefault="003C4170" w:rsidP="003C4170">
          <w:pPr>
            <w:pStyle w:val="Header"/>
            <w:tabs>
              <w:tab w:val="clear" w:pos="4703"/>
              <w:tab w:val="clear" w:pos="9406"/>
            </w:tabs>
            <w:rPr>
              <w:rFonts w:eastAsia="MS Gothic"/>
              <w:sz w:val="20"/>
            </w:rPr>
          </w:pPr>
          <w:r w:rsidRPr="00C16C8D">
            <w:rPr>
              <w:rFonts w:ascii="Arial" w:eastAsia="MS Gothic" w:hAnsi="Arial" w:hint="eastAsia"/>
              <w:sz w:val="16"/>
            </w:rPr>
            <w:t>www.kraiburg-tpe.com</w:t>
          </w:r>
        </w:p>
      </w:tc>
    </w:tr>
  </w:tbl>
  <w:p w14:paraId="63AF59F4" w14:textId="21B3AAD0" w:rsidR="00F125F3" w:rsidRPr="00C16C8D" w:rsidRDefault="00C16C8D"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58242" behindDoc="0" locked="0" layoutInCell="1" allowOverlap="1" wp14:anchorId="0FE10D00" wp14:editId="44D3713B">
              <wp:simplePos x="0" y="0"/>
              <wp:positionH relativeFrom="column">
                <wp:posOffset>4349115</wp:posOffset>
              </wp:positionH>
              <wp:positionV relativeFrom="paragraph">
                <wp:posOffset>3105786</wp:posOffset>
              </wp:positionV>
              <wp:extent cx="1885950" cy="36830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68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1F2107" w14:textId="4F6420E6" w:rsidR="00A25333" w:rsidRPr="00C16C8D" w:rsidRDefault="0030276F" w:rsidP="00A25333">
                          <w:pPr>
                            <w:pStyle w:val="Header"/>
                            <w:rPr>
                              <w:rFonts w:ascii="Arial" w:eastAsia="MS Gothic" w:hAnsi="Arial" w:cs="Arial"/>
                              <w:b/>
                              <w:sz w:val="16"/>
                              <w:szCs w:val="16"/>
                            </w:rPr>
                          </w:pPr>
                          <w:r w:rsidRPr="00C16C8D">
                            <w:rPr>
                              <w:rFonts w:ascii="Arial" w:eastAsia="MS Gothic" w:hAnsi="Arial" w:hint="eastAsia"/>
                              <w:b/>
                              <w:sz w:val="16"/>
                            </w:rPr>
                            <w:t>メディア連絡先：</w:t>
                          </w:r>
                        </w:p>
                        <w:p w14:paraId="7A42E374" w14:textId="77777777" w:rsidR="00A25333" w:rsidRPr="00C16C8D" w:rsidRDefault="00A25333" w:rsidP="00A25333">
                          <w:pPr>
                            <w:pStyle w:val="Header"/>
                            <w:spacing w:line="120" w:lineRule="exact"/>
                            <w:rPr>
                              <w:rFonts w:ascii="Arial" w:eastAsia="MS Gothic" w:hAnsi="Arial" w:cs="Arial"/>
                              <w:sz w:val="16"/>
                              <w:szCs w:val="16"/>
                              <w:lang w:eastAsia="zh-CN"/>
                            </w:rPr>
                          </w:pPr>
                        </w:p>
                        <w:p w14:paraId="731CD824" w14:textId="77777777" w:rsidR="00A25333" w:rsidRPr="00C16C8D" w:rsidRDefault="00A25333" w:rsidP="00A25333">
                          <w:pPr>
                            <w:pStyle w:val="BodyTextIndent"/>
                            <w:ind w:left="0"/>
                            <w:rPr>
                              <w:rFonts w:eastAsia="MS Gothic"/>
                              <w:bCs/>
                              <w:sz w:val="16"/>
                              <w:szCs w:val="16"/>
                              <w:lang w:eastAsia="zh-CN"/>
                            </w:rPr>
                          </w:pPr>
                        </w:p>
                        <w:p w14:paraId="349CD8C9" w14:textId="77777777" w:rsidR="00A25333" w:rsidRPr="00C16C8D" w:rsidRDefault="00A25333" w:rsidP="00A25333">
                          <w:pPr>
                            <w:pStyle w:val="BodyTextIndent"/>
                            <w:ind w:left="0"/>
                            <w:rPr>
                              <w:rFonts w:eastAsia="MS Gothic"/>
                              <w:i w:val="0"/>
                              <w:sz w:val="16"/>
                            </w:rPr>
                          </w:pPr>
                          <w:r w:rsidRPr="00C16C8D">
                            <w:rPr>
                              <w:rFonts w:eastAsia="MS Gothic" w:hint="eastAsia"/>
                              <w:i w:val="0"/>
                              <w:sz w:val="16"/>
                            </w:rPr>
                            <w:t>Marlen Sittner</w:t>
                          </w:r>
                          <w:r w:rsidRPr="00C16C8D">
                            <w:rPr>
                              <w:rFonts w:eastAsia="MS Gothic" w:hint="eastAsia"/>
                              <w:i w:val="0"/>
                              <w:sz w:val="16"/>
                            </w:rPr>
                            <w:t>（マーレン・シットナー）</w:t>
                          </w:r>
                        </w:p>
                        <w:p w14:paraId="00356CAB" w14:textId="1D976288" w:rsidR="00A25333" w:rsidRPr="00C16C8D" w:rsidRDefault="00565D54" w:rsidP="00A25333">
                          <w:pPr>
                            <w:pStyle w:val="BodyTextIndent"/>
                            <w:ind w:left="0"/>
                            <w:rPr>
                              <w:rFonts w:eastAsia="MS Gothic"/>
                              <w:i w:val="0"/>
                              <w:sz w:val="16"/>
                              <w:szCs w:val="16"/>
                            </w:rPr>
                          </w:pPr>
                          <w:r w:rsidRPr="00C16C8D">
                            <w:rPr>
                              <w:rFonts w:eastAsia="MS Gothic" w:hint="eastAsia"/>
                              <w:i w:val="0"/>
                              <w:sz w:val="16"/>
                            </w:rPr>
                            <w:t>ヘッド・オブ・デジタル・マーケティング</w:t>
                          </w:r>
                        </w:p>
                        <w:p w14:paraId="1C9680D7" w14:textId="4C55C16A" w:rsidR="00A25333" w:rsidRPr="00C16C8D" w:rsidRDefault="00C25DF1" w:rsidP="00A25333">
                          <w:pPr>
                            <w:pStyle w:val="BodyTextIndent"/>
                            <w:ind w:left="0"/>
                            <w:rPr>
                              <w:rFonts w:eastAsia="MS Gothic"/>
                              <w:i w:val="0"/>
                              <w:sz w:val="16"/>
                              <w:szCs w:val="16"/>
                            </w:rPr>
                          </w:pPr>
                          <w:r w:rsidRPr="00C16C8D">
                            <w:rPr>
                              <w:rFonts w:eastAsia="MS Gothic" w:hint="eastAsia"/>
                              <w:i w:val="0"/>
                              <w:sz w:val="16"/>
                            </w:rPr>
                            <w:t>コーポレート・コミュニケーション・チーム</w:t>
                          </w:r>
                        </w:p>
                        <w:p w14:paraId="54D96BBB" w14:textId="26E73341" w:rsidR="00A25333" w:rsidRPr="00C16C8D" w:rsidRDefault="00100798" w:rsidP="00A25333">
                          <w:pPr>
                            <w:pStyle w:val="BodyTextIndent"/>
                            <w:ind w:left="0"/>
                            <w:rPr>
                              <w:rFonts w:eastAsia="MS Gothic"/>
                              <w:i w:val="0"/>
                              <w:sz w:val="16"/>
                              <w:szCs w:val="16"/>
                            </w:rPr>
                          </w:pPr>
                          <w:r w:rsidRPr="00C16C8D">
                            <w:rPr>
                              <w:rFonts w:eastAsia="MS Gothic" w:hint="eastAsia"/>
                              <w:i w:val="0"/>
                              <w:sz w:val="16"/>
                            </w:rPr>
                            <w:t>+49 8638 9810-272)</w:t>
                          </w:r>
                        </w:p>
                        <w:p w14:paraId="3406D2EE" w14:textId="77777777" w:rsidR="00A25333" w:rsidRPr="00C16C8D" w:rsidRDefault="00A25333" w:rsidP="00A25333">
                          <w:pPr>
                            <w:pStyle w:val="Header"/>
                            <w:spacing w:line="360" w:lineRule="auto"/>
                            <w:rPr>
                              <w:rFonts w:ascii="Arial" w:eastAsia="MS Gothic" w:hAnsi="Arial" w:cs="Arial"/>
                              <w:sz w:val="16"/>
                              <w:szCs w:val="16"/>
                            </w:rPr>
                          </w:pPr>
                          <w:hyperlink r:id="rId2" w:history="1">
                            <w:r w:rsidRPr="00C16C8D">
                              <w:rPr>
                                <w:rStyle w:val="Hyperlink"/>
                                <w:rFonts w:ascii="Arial" w:eastAsia="MS Gothic" w:hAnsi="Arial" w:hint="eastAsia"/>
                                <w:sz w:val="16"/>
                              </w:rPr>
                              <w:t>marlen.sittner@kraiburg-tpe.com</w:t>
                            </w:r>
                          </w:hyperlink>
                        </w:p>
                        <w:p w14:paraId="04D6C0D1" w14:textId="77777777" w:rsidR="00A25333" w:rsidRPr="00C16C8D" w:rsidRDefault="00A25333" w:rsidP="00A25333">
                          <w:pPr>
                            <w:pStyle w:val="BodyTextIndent"/>
                            <w:ind w:left="0"/>
                            <w:rPr>
                              <w:rFonts w:eastAsia="MS Gothic"/>
                              <w:bCs/>
                              <w:sz w:val="16"/>
                              <w:szCs w:val="16"/>
                              <w:lang w:eastAsia="zh-CN"/>
                            </w:rPr>
                          </w:pPr>
                        </w:p>
                        <w:p w14:paraId="3DAFC8EC" w14:textId="591043BE" w:rsidR="00A25333" w:rsidRPr="00C16C8D" w:rsidRDefault="00561BEE" w:rsidP="00A25333">
                          <w:pPr>
                            <w:pStyle w:val="BodyTextIndent"/>
                            <w:ind w:left="0"/>
                            <w:rPr>
                              <w:rFonts w:eastAsia="MS Gothic"/>
                              <w:bCs/>
                              <w:sz w:val="16"/>
                              <w:szCs w:val="16"/>
                            </w:rPr>
                          </w:pPr>
                          <w:r w:rsidRPr="00C16C8D">
                            <w:rPr>
                              <w:rFonts w:eastAsia="MS Gothic" w:hint="eastAsia"/>
                              <w:sz w:val="16"/>
                            </w:rPr>
                            <w:t>アジア太平洋地域：</w:t>
                          </w:r>
                        </w:p>
                        <w:p w14:paraId="1BBBEC04" w14:textId="77777777" w:rsidR="00A25333" w:rsidRPr="00C16C8D" w:rsidRDefault="00A25333" w:rsidP="00A25333">
                          <w:pPr>
                            <w:pStyle w:val="Header"/>
                            <w:spacing w:line="360" w:lineRule="auto"/>
                            <w:rPr>
                              <w:rFonts w:ascii="Arial" w:eastAsia="MS Gothic" w:hAnsi="Arial" w:cs="Arial"/>
                              <w:bCs/>
                              <w:iCs/>
                              <w:sz w:val="16"/>
                              <w:szCs w:val="16"/>
                            </w:rPr>
                          </w:pPr>
                          <w:r w:rsidRPr="00C16C8D">
                            <w:rPr>
                              <w:rFonts w:ascii="Arial" w:eastAsia="MS Gothic" w:hAnsi="Arial" w:hint="eastAsia"/>
                              <w:sz w:val="16"/>
                            </w:rPr>
                            <w:t>Bridget Ngang</w:t>
                          </w:r>
                          <w:r w:rsidRPr="00C16C8D">
                            <w:rPr>
                              <w:rFonts w:ascii="Arial" w:eastAsia="MS Gothic" w:hAnsi="Arial" w:hint="eastAsia"/>
                              <w:sz w:val="16"/>
                            </w:rPr>
                            <w:t>（ブリジット・ナン）</w:t>
                          </w:r>
                        </w:p>
                        <w:p w14:paraId="135A069C" w14:textId="1154C608" w:rsidR="00A25333" w:rsidRPr="00C16C8D" w:rsidRDefault="00561BEE" w:rsidP="00A25333">
                          <w:pPr>
                            <w:pStyle w:val="Header"/>
                            <w:spacing w:line="360" w:lineRule="auto"/>
                            <w:rPr>
                              <w:rFonts w:ascii="Arial" w:eastAsia="MS Gothic" w:hAnsi="Arial" w:cs="Arial"/>
                              <w:bCs/>
                              <w:iCs/>
                              <w:sz w:val="16"/>
                              <w:szCs w:val="16"/>
                            </w:rPr>
                          </w:pPr>
                          <w:r w:rsidRPr="00C16C8D">
                            <w:rPr>
                              <w:rFonts w:ascii="Arial" w:eastAsia="MS Gothic" w:hAnsi="Arial" w:hint="eastAsia"/>
                              <w:sz w:val="16"/>
                            </w:rPr>
                            <w:t>アジア太平洋地域　マーケティング・マネージャー</w:t>
                          </w:r>
                        </w:p>
                        <w:p w14:paraId="7FBC4823" w14:textId="0E0E56F9" w:rsidR="00A25333" w:rsidRPr="00C16C8D" w:rsidRDefault="00DE58A0" w:rsidP="00A25333">
                          <w:pPr>
                            <w:pStyle w:val="Header"/>
                            <w:spacing w:line="360" w:lineRule="auto"/>
                            <w:rPr>
                              <w:rFonts w:ascii="Arial" w:eastAsia="MS Gothic" w:hAnsi="Arial" w:cs="Arial"/>
                              <w:bCs/>
                              <w:iCs/>
                              <w:sz w:val="16"/>
                              <w:szCs w:val="16"/>
                            </w:rPr>
                          </w:pPr>
                          <w:r w:rsidRPr="00C16C8D">
                            <w:rPr>
                              <w:rFonts w:ascii="Arial" w:eastAsia="MS Gothic" w:hAnsi="Arial" w:hint="eastAsia"/>
                              <w:sz w:val="16"/>
                            </w:rPr>
                            <w:t>Tel</w:t>
                          </w:r>
                          <w:r w:rsidRPr="00C16C8D">
                            <w:rPr>
                              <w:rFonts w:ascii="Arial" w:eastAsia="MS Gothic" w:hAnsi="Arial" w:hint="eastAsia"/>
                              <w:sz w:val="16"/>
                            </w:rPr>
                            <w:t>：</w:t>
                          </w:r>
                          <w:r w:rsidRPr="00C16C8D">
                            <w:rPr>
                              <w:rFonts w:ascii="Arial" w:eastAsia="MS Gothic" w:hAnsi="Arial" w:hint="eastAsia"/>
                              <w:sz w:val="16"/>
                            </w:rPr>
                            <w:t>+603 9545 6301</w:t>
                          </w:r>
                        </w:p>
                        <w:p w14:paraId="75287321" w14:textId="77777777" w:rsidR="00A25333" w:rsidRPr="00C16C8D" w:rsidRDefault="00A25333" w:rsidP="00A25333">
                          <w:pPr>
                            <w:pStyle w:val="Header"/>
                            <w:spacing w:line="360" w:lineRule="auto"/>
                            <w:rPr>
                              <w:rFonts w:ascii="Arial" w:eastAsia="MS Gothic" w:hAnsi="Arial" w:cs="Arial"/>
                              <w:bCs/>
                              <w:iCs/>
                              <w:sz w:val="16"/>
                              <w:szCs w:val="16"/>
                            </w:rPr>
                          </w:pPr>
                          <w:hyperlink r:id="rId3" w:history="1">
                            <w:r w:rsidRPr="00C16C8D">
                              <w:rPr>
                                <w:rStyle w:val="Hyperlink"/>
                                <w:rFonts w:ascii="Arial" w:eastAsia="MS Gothic" w:hAnsi="Arial" w:hint="eastAsia"/>
                                <w:sz w:val="16"/>
                              </w:rPr>
                              <w:t>bridget.ngang@kraiburg-tpe.com</w:t>
                            </w:r>
                          </w:hyperlink>
                        </w:p>
                        <w:p w14:paraId="2BD5A21D" w14:textId="77777777" w:rsidR="00A25333" w:rsidRPr="00C16C8D" w:rsidRDefault="00A25333" w:rsidP="00A25333">
                          <w:pPr>
                            <w:pStyle w:val="BodyTextIndent"/>
                            <w:ind w:left="0"/>
                            <w:rPr>
                              <w:rFonts w:eastAsia="MS Gothic"/>
                              <w:bCs/>
                              <w:sz w:val="16"/>
                              <w:szCs w:val="16"/>
                              <w:lang w:eastAsia="zh-CN"/>
                            </w:rPr>
                          </w:pPr>
                        </w:p>
                        <w:p w14:paraId="3DB90661" w14:textId="77777777" w:rsidR="00A25333" w:rsidRPr="00C16C8D" w:rsidRDefault="00A25333" w:rsidP="00A25333">
                          <w:pPr>
                            <w:pStyle w:val="BodyTextIndent"/>
                            <w:ind w:left="0"/>
                            <w:rPr>
                              <w:rFonts w:eastAsia="MS Gothic"/>
                              <w:bCs/>
                              <w:sz w:val="16"/>
                              <w:szCs w:val="16"/>
                              <w:lang w:eastAsia="zh-CN"/>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E10D00" id="_x0000_t202" coordsize="21600,21600" o:spt="202" path="m,l,21600r21600,l21600,xe">
              <v:stroke joinstyle="miter"/>
              <v:path gradientshapeok="t" o:connecttype="rect"/>
            </v:shapetype>
            <v:shape id="Text Box 2" o:spid="_x0000_s1026" type="#_x0000_t202" style="position:absolute;margin-left:342.45pt;margin-top:244.55pt;width:148.5pt;height:290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" stroked="f">
              <v:textbox inset=",0,,0">
                <w:txbxContent>
                  <w:p w14:paraId="391F2107" w14:textId="4F6420E6" w:rsidR="00A25333" w:rsidRPr="00C16C8D" w:rsidRDefault="0030276F" w:rsidP="00A25333">
                    <w:pPr>
                      <w:pStyle w:val="Header"/>
                      <w:rPr>
                        <w:rFonts w:ascii="Arial" w:eastAsia="MS Gothic" w:hAnsi="Arial" w:cs="Arial"/>
                        <w:b/>
                        <w:sz w:val="16"/>
                        <w:szCs w:val="16"/>
                      </w:rPr>
                    </w:pPr>
                    <w:r w:rsidRPr="00C16C8D">
                      <w:rPr>
                        <w:rFonts w:ascii="Arial" w:eastAsia="MS Gothic" w:hAnsi="Arial" w:hint="eastAsia"/>
                        <w:b/>
                        <w:sz w:val="16"/>
                      </w:rPr>
                      <w:t>メディア連絡先：</w:t>
                    </w:r>
                  </w:p>
                  <w:p w14:paraId="7A42E374" w14:textId="77777777" w:rsidR="00A25333" w:rsidRPr="00C16C8D" w:rsidRDefault="00A25333" w:rsidP="00A25333">
                    <w:pPr>
                      <w:pStyle w:val="Header"/>
                      <w:spacing w:line="120" w:lineRule="exact"/>
                      <w:rPr>
                        <w:rFonts w:ascii="Arial" w:eastAsia="MS Gothic" w:hAnsi="Arial" w:cs="Arial"/>
                        <w:sz w:val="16"/>
                        <w:szCs w:val="16"/>
                        <w:lang w:eastAsia="zh-CN"/>
                      </w:rPr>
                    </w:pPr>
                  </w:p>
                  <w:p w14:paraId="731CD824" w14:textId="77777777" w:rsidR="00A25333" w:rsidRPr="00C16C8D" w:rsidRDefault="00A25333" w:rsidP="00A25333">
                    <w:pPr>
                      <w:pStyle w:val="BodyTextIndent"/>
                      <w:ind w:left="0"/>
                      <w:rPr>
                        <w:rFonts w:eastAsia="MS Gothic"/>
                        <w:bCs/>
                        <w:sz w:val="16"/>
                        <w:szCs w:val="16"/>
                        <w:lang w:eastAsia="zh-CN"/>
                      </w:rPr>
                    </w:pPr>
                  </w:p>
                  <w:p w14:paraId="349CD8C9" w14:textId="77777777" w:rsidR="00A25333" w:rsidRPr="00C16C8D" w:rsidRDefault="00A25333" w:rsidP="00A25333">
                    <w:pPr>
                      <w:pStyle w:val="BodyTextIndent"/>
                      <w:ind w:left="0"/>
                      <w:rPr>
                        <w:rFonts w:eastAsia="MS Gothic"/>
                        <w:i w:val="0"/>
                        <w:sz w:val="16"/>
                      </w:rPr>
                    </w:pPr>
                    <w:r w:rsidRPr="00C16C8D">
                      <w:rPr>
                        <w:rFonts w:eastAsia="MS Gothic" w:hint="eastAsia"/>
                        <w:i w:val="0"/>
                        <w:sz w:val="16"/>
                      </w:rPr>
                      <w:t>Marlen Sittner</w:t>
                    </w:r>
                    <w:r w:rsidRPr="00C16C8D">
                      <w:rPr>
                        <w:rFonts w:eastAsia="MS Gothic" w:hint="eastAsia"/>
                        <w:i w:val="0"/>
                        <w:sz w:val="16"/>
                      </w:rPr>
                      <w:t>（マーレン・シットナー）</w:t>
                    </w:r>
                  </w:p>
                  <w:p w14:paraId="00356CAB" w14:textId="1D976288" w:rsidR="00A25333" w:rsidRPr="00C16C8D" w:rsidRDefault="00565D54" w:rsidP="00A25333">
                    <w:pPr>
                      <w:pStyle w:val="BodyTextIndent"/>
                      <w:ind w:left="0"/>
                      <w:rPr>
                        <w:rFonts w:eastAsia="MS Gothic"/>
                        <w:i w:val="0"/>
                        <w:sz w:val="16"/>
                        <w:szCs w:val="16"/>
                      </w:rPr>
                    </w:pPr>
                    <w:r w:rsidRPr="00C16C8D">
                      <w:rPr>
                        <w:rFonts w:eastAsia="MS Gothic" w:hint="eastAsia"/>
                        <w:i w:val="0"/>
                        <w:sz w:val="16"/>
                      </w:rPr>
                      <w:t>ヘッド・オブ・デジタル・マーケティング</w:t>
                    </w:r>
                  </w:p>
                  <w:p w14:paraId="1C9680D7" w14:textId="4C55C16A" w:rsidR="00A25333" w:rsidRPr="00C16C8D" w:rsidRDefault="00C25DF1" w:rsidP="00A25333">
                    <w:pPr>
                      <w:pStyle w:val="BodyTextIndent"/>
                      <w:ind w:left="0"/>
                      <w:rPr>
                        <w:rFonts w:eastAsia="MS Gothic"/>
                        <w:i w:val="0"/>
                        <w:sz w:val="16"/>
                        <w:szCs w:val="16"/>
                      </w:rPr>
                    </w:pPr>
                    <w:r w:rsidRPr="00C16C8D">
                      <w:rPr>
                        <w:rFonts w:eastAsia="MS Gothic" w:hint="eastAsia"/>
                        <w:i w:val="0"/>
                        <w:sz w:val="16"/>
                      </w:rPr>
                      <w:t>コーポレート・コミュニケーション・チーム</w:t>
                    </w:r>
                  </w:p>
                  <w:p w14:paraId="54D96BBB" w14:textId="26E73341" w:rsidR="00A25333" w:rsidRPr="00C16C8D" w:rsidRDefault="00100798" w:rsidP="00A25333">
                    <w:pPr>
                      <w:pStyle w:val="BodyTextIndent"/>
                      <w:ind w:left="0"/>
                      <w:rPr>
                        <w:rFonts w:eastAsia="MS Gothic"/>
                        <w:i w:val="0"/>
                        <w:sz w:val="16"/>
                        <w:szCs w:val="16"/>
                      </w:rPr>
                    </w:pPr>
                    <w:r w:rsidRPr="00C16C8D">
                      <w:rPr>
                        <w:rFonts w:eastAsia="MS Gothic" w:hint="eastAsia"/>
                        <w:i w:val="0"/>
                        <w:sz w:val="16"/>
                      </w:rPr>
                      <w:t>+49 8638 9810-272)</w:t>
                    </w:r>
                  </w:p>
                  <w:p w14:paraId="3406D2EE" w14:textId="77777777" w:rsidR="00A25333" w:rsidRPr="00C16C8D" w:rsidRDefault="00A25333" w:rsidP="00A25333">
                    <w:pPr>
                      <w:pStyle w:val="Header"/>
                      <w:spacing w:line="360" w:lineRule="auto"/>
                      <w:rPr>
                        <w:rFonts w:ascii="Arial" w:eastAsia="MS Gothic" w:hAnsi="Arial" w:cs="Arial"/>
                        <w:sz w:val="16"/>
                        <w:szCs w:val="16"/>
                      </w:rPr>
                    </w:pPr>
                    <w:hyperlink r:id="rId4" w:history="1">
                      <w:r w:rsidRPr="00C16C8D">
                        <w:rPr>
                          <w:rStyle w:val="Hyperlink"/>
                          <w:rFonts w:ascii="Arial" w:eastAsia="MS Gothic" w:hAnsi="Arial" w:hint="eastAsia"/>
                          <w:sz w:val="16"/>
                        </w:rPr>
                        <w:t>marlen.sittner@kraiburg-tpe.com</w:t>
                      </w:r>
                    </w:hyperlink>
                  </w:p>
                  <w:p w14:paraId="04D6C0D1" w14:textId="77777777" w:rsidR="00A25333" w:rsidRPr="00C16C8D" w:rsidRDefault="00A25333" w:rsidP="00A25333">
                    <w:pPr>
                      <w:pStyle w:val="BodyTextIndent"/>
                      <w:ind w:left="0"/>
                      <w:rPr>
                        <w:rFonts w:eastAsia="MS Gothic"/>
                        <w:bCs/>
                        <w:sz w:val="16"/>
                        <w:szCs w:val="16"/>
                        <w:lang w:eastAsia="zh-CN"/>
                      </w:rPr>
                    </w:pPr>
                  </w:p>
                  <w:p w14:paraId="3DAFC8EC" w14:textId="591043BE" w:rsidR="00A25333" w:rsidRPr="00C16C8D" w:rsidRDefault="00561BEE" w:rsidP="00A25333">
                    <w:pPr>
                      <w:pStyle w:val="BodyTextIndent"/>
                      <w:ind w:left="0"/>
                      <w:rPr>
                        <w:rFonts w:eastAsia="MS Gothic"/>
                        <w:bCs/>
                        <w:sz w:val="16"/>
                        <w:szCs w:val="16"/>
                      </w:rPr>
                    </w:pPr>
                    <w:r w:rsidRPr="00C16C8D">
                      <w:rPr>
                        <w:rFonts w:eastAsia="MS Gothic" w:hint="eastAsia"/>
                        <w:sz w:val="16"/>
                      </w:rPr>
                      <w:t>アジア太平洋地域：</w:t>
                    </w:r>
                  </w:p>
                  <w:p w14:paraId="1BBBEC04" w14:textId="77777777" w:rsidR="00A25333" w:rsidRPr="00C16C8D" w:rsidRDefault="00A25333" w:rsidP="00A25333">
                    <w:pPr>
                      <w:pStyle w:val="Header"/>
                      <w:spacing w:line="360" w:lineRule="auto"/>
                      <w:rPr>
                        <w:rFonts w:ascii="Arial" w:eastAsia="MS Gothic" w:hAnsi="Arial" w:cs="Arial"/>
                        <w:bCs/>
                        <w:iCs/>
                        <w:sz w:val="16"/>
                        <w:szCs w:val="16"/>
                      </w:rPr>
                    </w:pPr>
                    <w:r w:rsidRPr="00C16C8D">
                      <w:rPr>
                        <w:rFonts w:ascii="Arial" w:eastAsia="MS Gothic" w:hAnsi="Arial" w:hint="eastAsia"/>
                        <w:sz w:val="16"/>
                      </w:rPr>
                      <w:t>Bridget Ngang</w:t>
                    </w:r>
                    <w:r w:rsidRPr="00C16C8D">
                      <w:rPr>
                        <w:rFonts w:ascii="Arial" w:eastAsia="MS Gothic" w:hAnsi="Arial" w:hint="eastAsia"/>
                        <w:sz w:val="16"/>
                      </w:rPr>
                      <w:t>（ブリジット・ナン）</w:t>
                    </w:r>
                  </w:p>
                  <w:p w14:paraId="135A069C" w14:textId="1154C608" w:rsidR="00A25333" w:rsidRPr="00C16C8D" w:rsidRDefault="00561BEE" w:rsidP="00A25333">
                    <w:pPr>
                      <w:pStyle w:val="Header"/>
                      <w:spacing w:line="360" w:lineRule="auto"/>
                      <w:rPr>
                        <w:rFonts w:ascii="Arial" w:eastAsia="MS Gothic" w:hAnsi="Arial" w:cs="Arial"/>
                        <w:bCs/>
                        <w:iCs/>
                        <w:sz w:val="16"/>
                        <w:szCs w:val="16"/>
                      </w:rPr>
                    </w:pPr>
                    <w:r w:rsidRPr="00C16C8D">
                      <w:rPr>
                        <w:rFonts w:ascii="Arial" w:eastAsia="MS Gothic" w:hAnsi="Arial" w:hint="eastAsia"/>
                        <w:sz w:val="16"/>
                      </w:rPr>
                      <w:t>アジア太平洋地域　マーケティング・マネージャー</w:t>
                    </w:r>
                  </w:p>
                  <w:p w14:paraId="7FBC4823" w14:textId="0E0E56F9" w:rsidR="00A25333" w:rsidRPr="00C16C8D" w:rsidRDefault="00DE58A0" w:rsidP="00A25333">
                    <w:pPr>
                      <w:pStyle w:val="Header"/>
                      <w:spacing w:line="360" w:lineRule="auto"/>
                      <w:rPr>
                        <w:rFonts w:ascii="Arial" w:eastAsia="MS Gothic" w:hAnsi="Arial" w:cs="Arial"/>
                        <w:bCs/>
                        <w:iCs/>
                        <w:sz w:val="16"/>
                        <w:szCs w:val="16"/>
                      </w:rPr>
                    </w:pPr>
                    <w:r w:rsidRPr="00C16C8D">
                      <w:rPr>
                        <w:rFonts w:ascii="Arial" w:eastAsia="MS Gothic" w:hAnsi="Arial" w:hint="eastAsia"/>
                        <w:sz w:val="16"/>
                      </w:rPr>
                      <w:t>Tel</w:t>
                    </w:r>
                    <w:r w:rsidRPr="00C16C8D">
                      <w:rPr>
                        <w:rFonts w:ascii="Arial" w:eastAsia="MS Gothic" w:hAnsi="Arial" w:hint="eastAsia"/>
                        <w:sz w:val="16"/>
                      </w:rPr>
                      <w:t>：</w:t>
                    </w:r>
                    <w:r w:rsidRPr="00C16C8D">
                      <w:rPr>
                        <w:rFonts w:ascii="Arial" w:eastAsia="MS Gothic" w:hAnsi="Arial" w:hint="eastAsia"/>
                        <w:sz w:val="16"/>
                      </w:rPr>
                      <w:t>+603 9545 6301</w:t>
                    </w:r>
                  </w:p>
                  <w:p w14:paraId="75287321" w14:textId="77777777" w:rsidR="00A25333" w:rsidRPr="00C16C8D" w:rsidRDefault="00A25333" w:rsidP="00A25333">
                    <w:pPr>
                      <w:pStyle w:val="Header"/>
                      <w:spacing w:line="360" w:lineRule="auto"/>
                      <w:rPr>
                        <w:rFonts w:ascii="Arial" w:eastAsia="MS Gothic" w:hAnsi="Arial" w:cs="Arial"/>
                        <w:bCs/>
                        <w:iCs/>
                        <w:sz w:val="16"/>
                        <w:szCs w:val="16"/>
                      </w:rPr>
                    </w:pPr>
                    <w:hyperlink r:id="rId5" w:history="1">
                      <w:r w:rsidRPr="00C16C8D">
                        <w:rPr>
                          <w:rStyle w:val="Hyperlink"/>
                          <w:rFonts w:ascii="Arial" w:eastAsia="MS Gothic" w:hAnsi="Arial" w:hint="eastAsia"/>
                          <w:sz w:val="16"/>
                        </w:rPr>
                        <w:t>bridget.ngang@kraiburg-tpe.com</w:t>
                      </w:r>
                    </w:hyperlink>
                  </w:p>
                  <w:p w14:paraId="2BD5A21D" w14:textId="77777777" w:rsidR="00A25333" w:rsidRPr="00C16C8D" w:rsidRDefault="00A25333" w:rsidP="00A25333">
                    <w:pPr>
                      <w:pStyle w:val="BodyTextIndent"/>
                      <w:ind w:left="0"/>
                      <w:rPr>
                        <w:rFonts w:eastAsia="MS Gothic"/>
                        <w:bCs/>
                        <w:sz w:val="16"/>
                        <w:szCs w:val="16"/>
                        <w:lang w:eastAsia="zh-CN"/>
                      </w:rPr>
                    </w:pPr>
                  </w:p>
                  <w:p w14:paraId="3DB90661" w14:textId="77777777" w:rsidR="00A25333" w:rsidRPr="00C16C8D" w:rsidRDefault="00A25333" w:rsidP="00A25333">
                    <w:pPr>
                      <w:pStyle w:val="BodyTextIndent"/>
                      <w:ind w:left="0"/>
                      <w:rPr>
                        <w:rFonts w:eastAsia="MS Gothic"/>
                        <w:bCs/>
                        <w:sz w:val="16"/>
                        <w:szCs w:val="16"/>
                        <w:lang w:eastAsia="zh-CN"/>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87E761C"/>
    <w:multiLevelType w:val="hybridMultilevel"/>
    <w:tmpl w:val="E48C5C2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52C9E"/>
    <w:multiLevelType w:val="hybridMultilevel"/>
    <w:tmpl w:val="E14CAEE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F6DE7"/>
    <w:multiLevelType w:val="multilevel"/>
    <w:tmpl w:val="2A7E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3300B2"/>
    <w:multiLevelType w:val="hybridMultilevel"/>
    <w:tmpl w:val="9B4E9586"/>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2" w15:restartNumberingAfterBreak="0">
    <w:nsid w:val="2D3878A1"/>
    <w:multiLevelType w:val="hybridMultilevel"/>
    <w:tmpl w:val="0EBA5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5E13B93"/>
    <w:multiLevelType w:val="hybridMultilevel"/>
    <w:tmpl w:val="68285FC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7E78E2"/>
    <w:multiLevelType w:val="hybridMultilevel"/>
    <w:tmpl w:val="9D2C27E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52453"/>
    <w:multiLevelType w:val="hybridMultilevel"/>
    <w:tmpl w:val="5EF0A1E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0E0097"/>
    <w:multiLevelType w:val="hybridMultilevel"/>
    <w:tmpl w:val="7CD46A0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4"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5"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9"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450460">
    <w:abstractNumId w:val="4"/>
  </w:num>
  <w:num w:numId="2" w16cid:durableId="1447697156">
    <w:abstractNumId w:val="19"/>
  </w:num>
  <w:num w:numId="3" w16cid:durableId="2093351105">
    <w:abstractNumId w:val="3"/>
  </w:num>
  <w:num w:numId="4" w16cid:durableId="338583031">
    <w:abstractNumId w:val="34"/>
  </w:num>
  <w:num w:numId="5" w16cid:durableId="801313898">
    <w:abstractNumId w:val="25"/>
  </w:num>
  <w:num w:numId="6" w16cid:durableId="2096124923">
    <w:abstractNumId w:val="30"/>
  </w:num>
  <w:num w:numId="7" w16cid:durableId="1306203773">
    <w:abstractNumId w:val="14"/>
  </w:num>
  <w:num w:numId="8" w16cid:durableId="739906515">
    <w:abstractNumId w:val="32"/>
  </w:num>
  <w:num w:numId="9" w16cid:durableId="745225227">
    <w:abstractNumId w:val="27"/>
  </w:num>
  <w:num w:numId="10" w16cid:durableId="1848716234">
    <w:abstractNumId w:val="2"/>
  </w:num>
  <w:num w:numId="11" w16cid:durableId="1605920117">
    <w:abstractNumId w:val="23"/>
  </w:num>
  <w:num w:numId="12" w16cid:durableId="13161075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0668">
    <w:abstractNumId w:val="7"/>
  </w:num>
  <w:num w:numId="14" w16cid:durableId="1127504753">
    <w:abstractNumId w:val="29"/>
  </w:num>
  <w:num w:numId="15" w16cid:durableId="2015914025">
    <w:abstractNumId w:val="21"/>
  </w:num>
  <w:num w:numId="16" w16cid:durableId="346950592">
    <w:abstractNumId w:val="24"/>
  </w:num>
  <w:num w:numId="17" w16cid:durableId="2132240712">
    <w:abstractNumId w:val="18"/>
  </w:num>
  <w:num w:numId="18" w16cid:durableId="833569067">
    <w:abstractNumId w:val="17"/>
  </w:num>
  <w:num w:numId="19" w16cid:durableId="1376854436">
    <w:abstractNumId w:val="28"/>
  </w:num>
  <w:num w:numId="20" w16cid:durableId="1151749586">
    <w:abstractNumId w:val="8"/>
  </w:num>
  <w:num w:numId="21" w16cid:durableId="1065835073">
    <w:abstractNumId w:val="6"/>
  </w:num>
  <w:num w:numId="22" w16cid:durableId="393772634">
    <w:abstractNumId w:val="31"/>
  </w:num>
  <w:num w:numId="23" w16cid:durableId="1976980881">
    <w:abstractNumId w:val="22"/>
  </w:num>
  <w:num w:numId="24" w16cid:durableId="2130469984">
    <w:abstractNumId w:val="20"/>
  </w:num>
  <w:num w:numId="25" w16cid:durableId="618923976">
    <w:abstractNumId w:val="11"/>
  </w:num>
  <w:num w:numId="26" w16cid:durableId="692849800">
    <w:abstractNumId w:val="1"/>
  </w:num>
  <w:num w:numId="27" w16cid:durableId="570433133">
    <w:abstractNumId w:val="16"/>
  </w:num>
  <w:num w:numId="28" w16cid:durableId="703405286">
    <w:abstractNumId w:val="15"/>
  </w:num>
  <w:num w:numId="29" w16cid:durableId="486478298">
    <w:abstractNumId w:val="12"/>
  </w:num>
  <w:num w:numId="30" w16cid:durableId="681443864">
    <w:abstractNumId w:val="5"/>
  </w:num>
  <w:num w:numId="31" w16cid:durableId="533269215">
    <w:abstractNumId w:val="10"/>
  </w:num>
  <w:num w:numId="32" w16cid:durableId="1763717859">
    <w:abstractNumId w:val="13"/>
  </w:num>
  <w:num w:numId="33" w16cid:durableId="1610426627">
    <w:abstractNumId w:val="0"/>
  </w:num>
  <w:num w:numId="34" w16cid:durableId="698242668">
    <w:abstractNumId w:val="35"/>
  </w:num>
  <w:num w:numId="35" w16cid:durableId="1237932708">
    <w:abstractNumId w:val="9"/>
  </w:num>
  <w:num w:numId="36" w16cid:durableId="1743259592">
    <w:abstractNumId w:val="26"/>
  </w:num>
  <w:num w:numId="37" w16cid:durableId="139461688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DB7"/>
    <w:rsid w:val="00002382"/>
    <w:rsid w:val="0000282D"/>
    <w:rsid w:val="00003B33"/>
    <w:rsid w:val="00005FA1"/>
    <w:rsid w:val="0000739D"/>
    <w:rsid w:val="00013EA3"/>
    <w:rsid w:val="00013EFE"/>
    <w:rsid w:val="00020304"/>
    <w:rsid w:val="0002192E"/>
    <w:rsid w:val="00022CB1"/>
    <w:rsid w:val="00023A0F"/>
    <w:rsid w:val="00027A07"/>
    <w:rsid w:val="00035D86"/>
    <w:rsid w:val="00041B77"/>
    <w:rsid w:val="0004695A"/>
    <w:rsid w:val="00047CA0"/>
    <w:rsid w:val="00051911"/>
    <w:rsid w:val="000521D5"/>
    <w:rsid w:val="0005511D"/>
    <w:rsid w:val="00055A30"/>
    <w:rsid w:val="00057785"/>
    <w:rsid w:val="0006075C"/>
    <w:rsid w:val="0006085F"/>
    <w:rsid w:val="00065A69"/>
    <w:rsid w:val="00071236"/>
    <w:rsid w:val="00073D11"/>
    <w:rsid w:val="000758C0"/>
    <w:rsid w:val="000759E8"/>
    <w:rsid w:val="00077E64"/>
    <w:rsid w:val="000829C6"/>
    <w:rsid w:val="00082F06"/>
    <w:rsid w:val="00083596"/>
    <w:rsid w:val="0008699C"/>
    <w:rsid w:val="00086A3D"/>
    <w:rsid w:val="000873CE"/>
    <w:rsid w:val="00087451"/>
    <w:rsid w:val="0008766D"/>
    <w:rsid w:val="000903ED"/>
    <w:rsid w:val="0009376B"/>
    <w:rsid w:val="00093F48"/>
    <w:rsid w:val="00095C9D"/>
    <w:rsid w:val="00095E1E"/>
    <w:rsid w:val="00096CA7"/>
    <w:rsid w:val="00097276"/>
    <w:rsid w:val="00097D31"/>
    <w:rsid w:val="000A03C6"/>
    <w:rsid w:val="000A44E3"/>
    <w:rsid w:val="000A4F86"/>
    <w:rsid w:val="000A510D"/>
    <w:rsid w:val="000A52EE"/>
    <w:rsid w:val="000A672D"/>
    <w:rsid w:val="000B1043"/>
    <w:rsid w:val="000B16B4"/>
    <w:rsid w:val="000B19D4"/>
    <w:rsid w:val="000B1D7B"/>
    <w:rsid w:val="000B2542"/>
    <w:rsid w:val="000B2944"/>
    <w:rsid w:val="000B6005"/>
    <w:rsid w:val="000B6A97"/>
    <w:rsid w:val="000C05DB"/>
    <w:rsid w:val="000C0A0A"/>
    <w:rsid w:val="000C1FF5"/>
    <w:rsid w:val="000C3CBC"/>
    <w:rsid w:val="000C450A"/>
    <w:rsid w:val="000C4DE8"/>
    <w:rsid w:val="000C5E10"/>
    <w:rsid w:val="000C60C8"/>
    <w:rsid w:val="000C63CF"/>
    <w:rsid w:val="000C7BFB"/>
    <w:rsid w:val="000D12E7"/>
    <w:rsid w:val="000D178A"/>
    <w:rsid w:val="000D54C6"/>
    <w:rsid w:val="000D59EC"/>
    <w:rsid w:val="000E16E4"/>
    <w:rsid w:val="000E2AEC"/>
    <w:rsid w:val="000E37A7"/>
    <w:rsid w:val="000F2DAE"/>
    <w:rsid w:val="000F32CD"/>
    <w:rsid w:val="000F3838"/>
    <w:rsid w:val="000F4AF2"/>
    <w:rsid w:val="000F7C93"/>
    <w:rsid w:val="000F7C99"/>
    <w:rsid w:val="00100798"/>
    <w:rsid w:val="00100A43"/>
    <w:rsid w:val="00101B23"/>
    <w:rsid w:val="00102DEE"/>
    <w:rsid w:val="00102E59"/>
    <w:rsid w:val="00103152"/>
    <w:rsid w:val="00104033"/>
    <w:rsid w:val="00107310"/>
    <w:rsid w:val="001108E5"/>
    <w:rsid w:val="001119A9"/>
    <w:rsid w:val="00111F9D"/>
    <w:rsid w:val="00112FD7"/>
    <w:rsid w:val="00113BBD"/>
    <w:rsid w:val="00115094"/>
    <w:rsid w:val="00116B00"/>
    <w:rsid w:val="001175D8"/>
    <w:rsid w:val="0012042E"/>
    <w:rsid w:val="00120B15"/>
    <w:rsid w:val="00121D30"/>
    <w:rsid w:val="00122C56"/>
    <w:rsid w:val="00123C6A"/>
    <w:rsid w:val="001246FA"/>
    <w:rsid w:val="00133856"/>
    <w:rsid w:val="00133C79"/>
    <w:rsid w:val="00135C0A"/>
    <w:rsid w:val="00136F18"/>
    <w:rsid w:val="00137C57"/>
    <w:rsid w:val="00140711"/>
    <w:rsid w:val="00141D34"/>
    <w:rsid w:val="00144072"/>
    <w:rsid w:val="00144A3B"/>
    <w:rsid w:val="00146E7E"/>
    <w:rsid w:val="001507B4"/>
    <w:rsid w:val="00150A0F"/>
    <w:rsid w:val="00150A78"/>
    <w:rsid w:val="00152FCD"/>
    <w:rsid w:val="00156BDE"/>
    <w:rsid w:val="00162613"/>
    <w:rsid w:val="00163E63"/>
    <w:rsid w:val="001655F4"/>
    <w:rsid w:val="00165956"/>
    <w:rsid w:val="001665FD"/>
    <w:rsid w:val="0017332B"/>
    <w:rsid w:val="00173B45"/>
    <w:rsid w:val="0017431E"/>
    <w:rsid w:val="001749CC"/>
    <w:rsid w:val="00177563"/>
    <w:rsid w:val="00177F24"/>
    <w:rsid w:val="00180F66"/>
    <w:rsid w:val="0018691E"/>
    <w:rsid w:val="00186CE3"/>
    <w:rsid w:val="00190349"/>
    <w:rsid w:val="001903A9"/>
    <w:rsid w:val="00190A79"/>
    <w:rsid w:val="001912E3"/>
    <w:rsid w:val="001937B4"/>
    <w:rsid w:val="00194D33"/>
    <w:rsid w:val="00196354"/>
    <w:rsid w:val="00197C6E"/>
    <w:rsid w:val="001A0392"/>
    <w:rsid w:val="001A0701"/>
    <w:rsid w:val="001A1973"/>
    <w:rsid w:val="001A1A47"/>
    <w:rsid w:val="001A580C"/>
    <w:rsid w:val="001A6108"/>
    <w:rsid w:val="001A6E10"/>
    <w:rsid w:val="001A7AD9"/>
    <w:rsid w:val="001B0D8D"/>
    <w:rsid w:val="001B31F9"/>
    <w:rsid w:val="001B400F"/>
    <w:rsid w:val="001B784A"/>
    <w:rsid w:val="001C2242"/>
    <w:rsid w:val="001C311C"/>
    <w:rsid w:val="001C35A3"/>
    <w:rsid w:val="001C4545"/>
    <w:rsid w:val="001C4EAE"/>
    <w:rsid w:val="001C4F72"/>
    <w:rsid w:val="001C701E"/>
    <w:rsid w:val="001C7821"/>
    <w:rsid w:val="001C787B"/>
    <w:rsid w:val="001D003B"/>
    <w:rsid w:val="001D04BB"/>
    <w:rsid w:val="001D1189"/>
    <w:rsid w:val="001D41F8"/>
    <w:rsid w:val="001E1888"/>
    <w:rsid w:val="001F37C4"/>
    <w:rsid w:val="001F4135"/>
    <w:rsid w:val="001F4509"/>
    <w:rsid w:val="001F4F5D"/>
    <w:rsid w:val="00201710"/>
    <w:rsid w:val="00202826"/>
    <w:rsid w:val="00203048"/>
    <w:rsid w:val="002060AC"/>
    <w:rsid w:val="002129DC"/>
    <w:rsid w:val="00212A7C"/>
    <w:rsid w:val="00213B58"/>
    <w:rsid w:val="00213E75"/>
    <w:rsid w:val="00214C89"/>
    <w:rsid w:val="002161B6"/>
    <w:rsid w:val="00225FD8"/>
    <w:rsid w:val="002262B1"/>
    <w:rsid w:val="002305D7"/>
    <w:rsid w:val="00233574"/>
    <w:rsid w:val="00235BA5"/>
    <w:rsid w:val="00235DE4"/>
    <w:rsid w:val="00244607"/>
    <w:rsid w:val="002455DD"/>
    <w:rsid w:val="00246ADF"/>
    <w:rsid w:val="00250990"/>
    <w:rsid w:val="00256B73"/>
    <w:rsid w:val="00256D34"/>
    <w:rsid w:val="00256E0E"/>
    <w:rsid w:val="002602E0"/>
    <w:rsid w:val="002631F5"/>
    <w:rsid w:val="00267260"/>
    <w:rsid w:val="00272C75"/>
    <w:rsid w:val="00275E6E"/>
    <w:rsid w:val="00281CA9"/>
    <w:rsid w:val="00281D82"/>
    <w:rsid w:val="00281DBF"/>
    <w:rsid w:val="00281FF5"/>
    <w:rsid w:val="00283872"/>
    <w:rsid w:val="0028431F"/>
    <w:rsid w:val="0028506D"/>
    <w:rsid w:val="0028707A"/>
    <w:rsid w:val="00290773"/>
    <w:rsid w:val="002934F9"/>
    <w:rsid w:val="00296D54"/>
    <w:rsid w:val="0029752E"/>
    <w:rsid w:val="002A22E5"/>
    <w:rsid w:val="002A2E6C"/>
    <w:rsid w:val="002A328D"/>
    <w:rsid w:val="002A37DD"/>
    <w:rsid w:val="002A3920"/>
    <w:rsid w:val="002A4735"/>
    <w:rsid w:val="002A532B"/>
    <w:rsid w:val="002B0401"/>
    <w:rsid w:val="002B2DEF"/>
    <w:rsid w:val="002B3260"/>
    <w:rsid w:val="002B3A55"/>
    <w:rsid w:val="002B5047"/>
    <w:rsid w:val="002B5F60"/>
    <w:rsid w:val="002B6DDB"/>
    <w:rsid w:val="002B741B"/>
    <w:rsid w:val="002B7B89"/>
    <w:rsid w:val="002B7CE1"/>
    <w:rsid w:val="002C1DF4"/>
    <w:rsid w:val="002C3084"/>
    <w:rsid w:val="002C39E5"/>
    <w:rsid w:val="002C4280"/>
    <w:rsid w:val="002C536B"/>
    <w:rsid w:val="002C6993"/>
    <w:rsid w:val="002C7BE6"/>
    <w:rsid w:val="002D03CB"/>
    <w:rsid w:val="002D3BC0"/>
    <w:rsid w:val="002D73D6"/>
    <w:rsid w:val="002D7A43"/>
    <w:rsid w:val="002E0021"/>
    <w:rsid w:val="002E1053"/>
    <w:rsid w:val="002E4504"/>
    <w:rsid w:val="002F135A"/>
    <w:rsid w:val="002F2061"/>
    <w:rsid w:val="002F2EEE"/>
    <w:rsid w:val="002F4492"/>
    <w:rsid w:val="002F563D"/>
    <w:rsid w:val="002F573C"/>
    <w:rsid w:val="002F71C5"/>
    <w:rsid w:val="003004F8"/>
    <w:rsid w:val="0030276F"/>
    <w:rsid w:val="00304543"/>
    <w:rsid w:val="0030519E"/>
    <w:rsid w:val="00306C4C"/>
    <w:rsid w:val="00310A64"/>
    <w:rsid w:val="00312545"/>
    <w:rsid w:val="00317851"/>
    <w:rsid w:val="00317FB0"/>
    <w:rsid w:val="00320F62"/>
    <w:rsid w:val="00323DF8"/>
    <w:rsid w:val="00324D73"/>
    <w:rsid w:val="00325394"/>
    <w:rsid w:val="00325EA7"/>
    <w:rsid w:val="00326B58"/>
    <w:rsid w:val="00326FA2"/>
    <w:rsid w:val="0033017E"/>
    <w:rsid w:val="00330B8B"/>
    <w:rsid w:val="00340D67"/>
    <w:rsid w:val="00341448"/>
    <w:rsid w:val="003457BF"/>
    <w:rsid w:val="00347067"/>
    <w:rsid w:val="0035152E"/>
    <w:rsid w:val="0035328E"/>
    <w:rsid w:val="00356006"/>
    <w:rsid w:val="003604F7"/>
    <w:rsid w:val="00361E52"/>
    <w:rsid w:val="00364268"/>
    <w:rsid w:val="0036557B"/>
    <w:rsid w:val="00370E1F"/>
    <w:rsid w:val="00372002"/>
    <w:rsid w:val="003809CE"/>
    <w:rsid w:val="00384677"/>
    <w:rsid w:val="00384C83"/>
    <w:rsid w:val="0038768D"/>
    <w:rsid w:val="003937D8"/>
    <w:rsid w:val="003938E2"/>
    <w:rsid w:val="00394212"/>
    <w:rsid w:val="00395377"/>
    <w:rsid w:val="003955E2"/>
    <w:rsid w:val="00395B6A"/>
    <w:rsid w:val="00396DE4"/>
    <w:rsid w:val="00396F67"/>
    <w:rsid w:val="003A0E8D"/>
    <w:rsid w:val="003A0F2D"/>
    <w:rsid w:val="003A2027"/>
    <w:rsid w:val="003A389E"/>
    <w:rsid w:val="003A50BB"/>
    <w:rsid w:val="003B042D"/>
    <w:rsid w:val="003B2331"/>
    <w:rsid w:val="003B613C"/>
    <w:rsid w:val="003B73CA"/>
    <w:rsid w:val="003C03D6"/>
    <w:rsid w:val="003C34B2"/>
    <w:rsid w:val="003C4170"/>
    <w:rsid w:val="003C65BD"/>
    <w:rsid w:val="003C6DEF"/>
    <w:rsid w:val="003C78DA"/>
    <w:rsid w:val="003D2230"/>
    <w:rsid w:val="003D7352"/>
    <w:rsid w:val="003E0F85"/>
    <w:rsid w:val="003E2CB0"/>
    <w:rsid w:val="003E334E"/>
    <w:rsid w:val="003E3D8B"/>
    <w:rsid w:val="003E4160"/>
    <w:rsid w:val="003E54C2"/>
    <w:rsid w:val="003E649C"/>
    <w:rsid w:val="003E7EAE"/>
    <w:rsid w:val="004002A2"/>
    <w:rsid w:val="00401FF2"/>
    <w:rsid w:val="0040224A"/>
    <w:rsid w:val="00404A1D"/>
    <w:rsid w:val="004057E3"/>
    <w:rsid w:val="00405904"/>
    <w:rsid w:val="00406C85"/>
    <w:rsid w:val="00410B91"/>
    <w:rsid w:val="004121AE"/>
    <w:rsid w:val="004139D7"/>
    <w:rsid w:val="004139EF"/>
    <w:rsid w:val="00423565"/>
    <w:rsid w:val="00427A73"/>
    <w:rsid w:val="00432CA6"/>
    <w:rsid w:val="004336F6"/>
    <w:rsid w:val="00435158"/>
    <w:rsid w:val="00436125"/>
    <w:rsid w:val="004407AE"/>
    <w:rsid w:val="004441D4"/>
    <w:rsid w:val="00444D45"/>
    <w:rsid w:val="004450B2"/>
    <w:rsid w:val="0044562F"/>
    <w:rsid w:val="0045041C"/>
    <w:rsid w:val="0045042F"/>
    <w:rsid w:val="004543BF"/>
    <w:rsid w:val="00455672"/>
    <w:rsid w:val="004560BB"/>
    <w:rsid w:val="004562AC"/>
    <w:rsid w:val="00456843"/>
    <w:rsid w:val="00456A3B"/>
    <w:rsid w:val="0046030B"/>
    <w:rsid w:val="00465D01"/>
    <w:rsid w:val="004701E5"/>
    <w:rsid w:val="004714FF"/>
    <w:rsid w:val="00471A94"/>
    <w:rsid w:val="00472074"/>
    <w:rsid w:val="00473F42"/>
    <w:rsid w:val="0047409A"/>
    <w:rsid w:val="00481947"/>
    <w:rsid w:val="00482B9C"/>
    <w:rsid w:val="00483E1E"/>
    <w:rsid w:val="004856BE"/>
    <w:rsid w:val="004919AE"/>
    <w:rsid w:val="004921F1"/>
    <w:rsid w:val="00493BFC"/>
    <w:rsid w:val="004952DC"/>
    <w:rsid w:val="004A06FC"/>
    <w:rsid w:val="004A3BE3"/>
    <w:rsid w:val="004A444D"/>
    <w:rsid w:val="004A474D"/>
    <w:rsid w:val="004A62E0"/>
    <w:rsid w:val="004A6454"/>
    <w:rsid w:val="004A6E1A"/>
    <w:rsid w:val="004B0469"/>
    <w:rsid w:val="004B0BB5"/>
    <w:rsid w:val="004B21B1"/>
    <w:rsid w:val="004B3C22"/>
    <w:rsid w:val="004B75FE"/>
    <w:rsid w:val="004C1164"/>
    <w:rsid w:val="004C3A08"/>
    <w:rsid w:val="004C3B90"/>
    <w:rsid w:val="004C3CCB"/>
    <w:rsid w:val="004C6BE6"/>
    <w:rsid w:val="004C6BFE"/>
    <w:rsid w:val="004C6E24"/>
    <w:rsid w:val="004C750F"/>
    <w:rsid w:val="004D5BAF"/>
    <w:rsid w:val="004E0EEE"/>
    <w:rsid w:val="004E1454"/>
    <w:rsid w:val="004E7B76"/>
    <w:rsid w:val="004F50BB"/>
    <w:rsid w:val="004F6395"/>
    <w:rsid w:val="004F758B"/>
    <w:rsid w:val="00502615"/>
    <w:rsid w:val="0050419E"/>
    <w:rsid w:val="00505562"/>
    <w:rsid w:val="00505735"/>
    <w:rsid w:val="005146C9"/>
    <w:rsid w:val="0051647E"/>
    <w:rsid w:val="00517446"/>
    <w:rsid w:val="00526CB3"/>
    <w:rsid w:val="00527D82"/>
    <w:rsid w:val="00530A45"/>
    <w:rsid w:val="005310E3"/>
    <w:rsid w:val="005320D5"/>
    <w:rsid w:val="00533A52"/>
    <w:rsid w:val="00534339"/>
    <w:rsid w:val="00541D34"/>
    <w:rsid w:val="0054392A"/>
    <w:rsid w:val="00545127"/>
    <w:rsid w:val="0054591E"/>
    <w:rsid w:val="005466FE"/>
    <w:rsid w:val="00546E2A"/>
    <w:rsid w:val="005474C4"/>
    <w:rsid w:val="00547F0B"/>
    <w:rsid w:val="00550355"/>
    <w:rsid w:val="00550C61"/>
    <w:rsid w:val="005515D6"/>
    <w:rsid w:val="00552AA1"/>
    <w:rsid w:val="00552D21"/>
    <w:rsid w:val="00555589"/>
    <w:rsid w:val="0055574A"/>
    <w:rsid w:val="00555DA8"/>
    <w:rsid w:val="00561BEE"/>
    <w:rsid w:val="00563000"/>
    <w:rsid w:val="00564D8A"/>
    <w:rsid w:val="00565D54"/>
    <w:rsid w:val="00566A25"/>
    <w:rsid w:val="00570576"/>
    <w:rsid w:val="0057225E"/>
    <w:rsid w:val="005772B9"/>
    <w:rsid w:val="00577BE3"/>
    <w:rsid w:val="005931FB"/>
    <w:rsid w:val="005951CB"/>
    <w:rsid w:val="00597472"/>
    <w:rsid w:val="005A0805"/>
    <w:rsid w:val="005A0C48"/>
    <w:rsid w:val="005A1F1B"/>
    <w:rsid w:val="005A27C6"/>
    <w:rsid w:val="005A34EE"/>
    <w:rsid w:val="005A45F1"/>
    <w:rsid w:val="005A5D20"/>
    <w:rsid w:val="005A7FD1"/>
    <w:rsid w:val="005B26DB"/>
    <w:rsid w:val="005B2A7A"/>
    <w:rsid w:val="005B386E"/>
    <w:rsid w:val="005B6843"/>
    <w:rsid w:val="005B6B7E"/>
    <w:rsid w:val="005C1CB1"/>
    <w:rsid w:val="005C2021"/>
    <w:rsid w:val="005C4033"/>
    <w:rsid w:val="005C5298"/>
    <w:rsid w:val="005C59F4"/>
    <w:rsid w:val="005D2085"/>
    <w:rsid w:val="005D249B"/>
    <w:rsid w:val="005D467D"/>
    <w:rsid w:val="005E1753"/>
    <w:rsid w:val="005E1C3F"/>
    <w:rsid w:val="005E3F1F"/>
    <w:rsid w:val="005E6A19"/>
    <w:rsid w:val="005F08D8"/>
    <w:rsid w:val="005F4F29"/>
    <w:rsid w:val="005F5B4F"/>
    <w:rsid w:val="00601163"/>
    <w:rsid w:val="0060244C"/>
    <w:rsid w:val="006052A4"/>
    <w:rsid w:val="00605E1C"/>
    <w:rsid w:val="00605ED9"/>
    <w:rsid w:val="0060687E"/>
    <w:rsid w:val="00606916"/>
    <w:rsid w:val="00610497"/>
    <w:rsid w:val="00612B3D"/>
    <w:rsid w:val="00614010"/>
    <w:rsid w:val="00614013"/>
    <w:rsid w:val="006140DB"/>
    <w:rsid w:val="006154FB"/>
    <w:rsid w:val="00616A65"/>
    <w:rsid w:val="00620F45"/>
    <w:rsid w:val="006217AF"/>
    <w:rsid w:val="00621FED"/>
    <w:rsid w:val="00622F19"/>
    <w:rsid w:val="006238F6"/>
    <w:rsid w:val="00624219"/>
    <w:rsid w:val="00624767"/>
    <w:rsid w:val="00633556"/>
    <w:rsid w:val="006353DB"/>
    <w:rsid w:val="0063701A"/>
    <w:rsid w:val="00640E12"/>
    <w:rsid w:val="0064260C"/>
    <w:rsid w:val="00644782"/>
    <w:rsid w:val="00644B11"/>
    <w:rsid w:val="0064765B"/>
    <w:rsid w:val="00647C35"/>
    <w:rsid w:val="00651DCD"/>
    <w:rsid w:val="00654E6B"/>
    <w:rsid w:val="00657032"/>
    <w:rsid w:val="006571A1"/>
    <w:rsid w:val="006612CA"/>
    <w:rsid w:val="00661898"/>
    <w:rsid w:val="00661AE9"/>
    <w:rsid w:val="00661BAB"/>
    <w:rsid w:val="00662C10"/>
    <w:rsid w:val="00665D09"/>
    <w:rsid w:val="0066755B"/>
    <w:rsid w:val="006709AB"/>
    <w:rsid w:val="00671210"/>
    <w:rsid w:val="006737DA"/>
    <w:rsid w:val="006739FD"/>
    <w:rsid w:val="00677952"/>
    <w:rsid w:val="006802FB"/>
    <w:rsid w:val="00680A9B"/>
    <w:rsid w:val="00681427"/>
    <w:rsid w:val="00682793"/>
    <w:rsid w:val="006871EC"/>
    <w:rsid w:val="006919F2"/>
    <w:rsid w:val="00691DF1"/>
    <w:rsid w:val="00692233"/>
    <w:rsid w:val="00692A27"/>
    <w:rsid w:val="00696D06"/>
    <w:rsid w:val="006A03C5"/>
    <w:rsid w:val="006A54FA"/>
    <w:rsid w:val="006A6A86"/>
    <w:rsid w:val="006A755D"/>
    <w:rsid w:val="006A75D9"/>
    <w:rsid w:val="006B0D90"/>
    <w:rsid w:val="006B1DAF"/>
    <w:rsid w:val="006B33D8"/>
    <w:rsid w:val="006B391A"/>
    <w:rsid w:val="006B3BB7"/>
    <w:rsid w:val="006B5020"/>
    <w:rsid w:val="006B668E"/>
    <w:rsid w:val="006B7DE5"/>
    <w:rsid w:val="006C178C"/>
    <w:rsid w:val="006C36A0"/>
    <w:rsid w:val="006C3919"/>
    <w:rsid w:val="006C4263"/>
    <w:rsid w:val="006C48AD"/>
    <w:rsid w:val="006C56CC"/>
    <w:rsid w:val="006D0902"/>
    <w:rsid w:val="006D238F"/>
    <w:rsid w:val="006D333F"/>
    <w:rsid w:val="006D6BDD"/>
    <w:rsid w:val="006D7BB3"/>
    <w:rsid w:val="006D7D9F"/>
    <w:rsid w:val="006E449C"/>
    <w:rsid w:val="006E4B80"/>
    <w:rsid w:val="006E63BF"/>
    <w:rsid w:val="006E65CF"/>
    <w:rsid w:val="006F09EB"/>
    <w:rsid w:val="006F2F52"/>
    <w:rsid w:val="006F5DF8"/>
    <w:rsid w:val="00702A9F"/>
    <w:rsid w:val="007032E6"/>
    <w:rsid w:val="00706824"/>
    <w:rsid w:val="00707888"/>
    <w:rsid w:val="007105D6"/>
    <w:rsid w:val="007144EB"/>
    <w:rsid w:val="0071575E"/>
    <w:rsid w:val="00720A77"/>
    <w:rsid w:val="00721D5E"/>
    <w:rsid w:val="007228C7"/>
    <w:rsid w:val="00722F2A"/>
    <w:rsid w:val="00723A37"/>
    <w:rsid w:val="00726D03"/>
    <w:rsid w:val="0072737D"/>
    <w:rsid w:val="00730341"/>
    <w:rsid w:val="0073138B"/>
    <w:rsid w:val="007334D6"/>
    <w:rsid w:val="00734481"/>
    <w:rsid w:val="00736B12"/>
    <w:rsid w:val="00737920"/>
    <w:rsid w:val="00737C44"/>
    <w:rsid w:val="007421BE"/>
    <w:rsid w:val="00744F3B"/>
    <w:rsid w:val="007454FC"/>
    <w:rsid w:val="00752B49"/>
    <w:rsid w:val="0076079D"/>
    <w:rsid w:val="00762555"/>
    <w:rsid w:val="00772F57"/>
    <w:rsid w:val="0077610C"/>
    <w:rsid w:val="007814D4"/>
    <w:rsid w:val="00781978"/>
    <w:rsid w:val="0078239C"/>
    <w:rsid w:val="007831E2"/>
    <w:rsid w:val="00784C57"/>
    <w:rsid w:val="00785A85"/>
    <w:rsid w:val="00785F5E"/>
    <w:rsid w:val="00786798"/>
    <w:rsid w:val="007900F8"/>
    <w:rsid w:val="007935B6"/>
    <w:rsid w:val="00793BF4"/>
    <w:rsid w:val="00796007"/>
    <w:rsid w:val="0079697F"/>
    <w:rsid w:val="00796E8F"/>
    <w:rsid w:val="007974C7"/>
    <w:rsid w:val="007979B8"/>
    <w:rsid w:val="007A2286"/>
    <w:rsid w:val="007A3D1E"/>
    <w:rsid w:val="007A568B"/>
    <w:rsid w:val="007A5BF6"/>
    <w:rsid w:val="007A7755"/>
    <w:rsid w:val="007B1D9F"/>
    <w:rsid w:val="007B21F8"/>
    <w:rsid w:val="007B3E50"/>
    <w:rsid w:val="007B4C2D"/>
    <w:rsid w:val="007B730E"/>
    <w:rsid w:val="007C0185"/>
    <w:rsid w:val="007C378A"/>
    <w:rsid w:val="007C4170"/>
    <w:rsid w:val="007C4364"/>
    <w:rsid w:val="007C4550"/>
    <w:rsid w:val="007C5889"/>
    <w:rsid w:val="007C76C1"/>
    <w:rsid w:val="007D01E7"/>
    <w:rsid w:val="007D1EA8"/>
    <w:rsid w:val="007D2C88"/>
    <w:rsid w:val="007D39F6"/>
    <w:rsid w:val="007D47CA"/>
    <w:rsid w:val="007D5A24"/>
    <w:rsid w:val="007D742A"/>
    <w:rsid w:val="007D7444"/>
    <w:rsid w:val="007E254D"/>
    <w:rsid w:val="007F1877"/>
    <w:rsid w:val="007F3DBF"/>
    <w:rsid w:val="007F5682"/>
    <w:rsid w:val="007F5D28"/>
    <w:rsid w:val="00800754"/>
    <w:rsid w:val="0080089F"/>
    <w:rsid w:val="0080194B"/>
    <w:rsid w:val="00801E68"/>
    <w:rsid w:val="00805985"/>
    <w:rsid w:val="00805AA3"/>
    <w:rsid w:val="00806DB7"/>
    <w:rsid w:val="00806EEF"/>
    <w:rsid w:val="0081135E"/>
    <w:rsid w:val="0081187F"/>
    <w:rsid w:val="008118B5"/>
    <w:rsid w:val="00812260"/>
    <w:rsid w:val="0081296C"/>
    <w:rsid w:val="00813063"/>
    <w:rsid w:val="0081509E"/>
    <w:rsid w:val="00815F10"/>
    <w:rsid w:val="00823B61"/>
    <w:rsid w:val="0082753C"/>
    <w:rsid w:val="00827B2C"/>
    <w:rsid w:val="00835B9C"/>
    <w:rsid w:val="00843F0D"/>
    <w:rsid w:val="00855764"/>
    <w:rsid w:val="008608C3"/>
    <w:rsid w:val="00863230"/>
    <w:rsid w:val="00867712"/>
    <w:rsid w:val="00867DC3"/>
    <w:rsid w:val="00870494"/>
    <w:rsid w:val="00870DD3"/>
    <w:rsid w:val="0087149B"/>
    <w:rsid w:val="008725D0"/>
    <w:rsid w:val="00872EB4"/>
    <w:rsid w:val="00874A1A"/>
    <w:rsid w:val="008766D3"/>
    <w:rsid w:val="0088210E"/>
    <w:rsid w:val="00885E31"/>
    <w:rsid w:val="008868FE"/>
    <w:rsid w:val="00887A45"/>
    <w:rsid w:val="00892BB3"/>
    <w:rsid w:val="00893ECA"/>
    <w:rsid w:val="00895B7D"/>
    <w:rsid w:val="008A055F"/>
    <w:rsid w:val="008A33FD"/>
    <w:rsid w:val="008A491B"/>
    <w:rsid w:val="008A4EB5"/>
    <w:rsid w:val="008A63B1"/>
    <w:rsid w:val="008A7016"/>
    <w:rsid w:val="008B0C67"/>
    <w:rsid w:val="008B1F30"/>
    <w:rsid w:val="008B2291"/>
    <w:rsid w:val="008B2E96"/>
    <w:rsid w:val="008B42D9"/>
    <w:rsid w:val="008B45AA"/>
    <w:rsid w:val="008B4695"/>
    <w:rsid w:val="008B6AFF"/>
    <w:rsid w:val="008B7CC2"/>
    <w:rsid w:val="008B7F86"/>
    <w:rsid w:val="008C2BD3"/>
    <w:rsid w:val="008C2E33"/>
    <w:rsid w:val="008C43CA"/>
    <w:rsid w:val="008D0308"/>
    <w:rsid w:val="008D4A54"/>
    <w:rsid w:val="008D582C"/>
    <w:rsid w:val="008D6339"/>
    <w:rsid w:val="008D6B76"/>
    <w:rsid w:val="008E12A5"/>
    <w:rsid w:val="008E5B5F"/>
    <w:rsid w:val="008E7663"/>
    <w:rsid w:val="008F1106"/>
    <w:rsid w:val="008F3C99"/>
    <w:rsid w:val="008F55F4"/>
    <w:rsid w:val="008F7818"/>
    <w:rsid w:val="00900127"/>
    <w:rsid w:val="0090066F"/>
    <w:rsid w:val="009007E3"/>
    <w:rsid w:val="00901B23"/>
    <w:rsid w:val="00904D02"/>
    <w:rsid w:val="00905A36"/>
    <w:rsid w:val="00905FBF"/>
    <w:rsid w:val="00916950"/>
    <w:rsid w:val="00923998"/>
    <w:rsid w:val="00923B42"/>
    <w:rsid w:val="00923D2E"/>
    <w:rsid w:val="00926855"/>
    <w:rsid w:val="009324CB"/>
    <w:rsid w:val="00935C50"/>
    <w:rsid w:val="009362CD"/>
    <w:rsid w:val="00937972"/>
    <w:rsid w:val="009403D9"/>
    <w:rsid w:val="00940837"/>
    <w:rsid w:val="009416C1"/>
    <w:rsid w:val="00945459"/>
    <w:rsid w:val="00945731"/>
    <w:rsid w:val="00945CB1"/>
    <w:rsid w:val="00947191"/>
    <w:rsid w:val="00947A2A"/>
    <w:rsid w:val="00947D55"/>
    <w:rsid w:val="00954B8E"/>
    <w:rsid w:val="009550E8"/>
    <w:rsid w:val="0095621B"/>
    <w:rsid w:val="00957AAC"/>
    <w:rsid w:val="009618DB"/>
    <w:rsid w:val="009640FC"/>
    <w:rsid w:val="00964C40"/>
    <w:rsid w:val="009724BC"/>
    <w:rsid w:val="00975769"/>
    <w:rsid w:val="009775F0"/>
    <w:rsid w:val="0098002D"/>
    <w:rsid w:val="00980B46"/>
    <w:rsid w:val="00980DBB"/>
    <w:rsid w:val="00984A7C"/>
    <w:rsid w:val="00985970"/>
    <w:rsid w:val="009927D5"/>
    <w:rsid w:val="00993730"/>
    <w:rsid w:val="00995BE1"/>
    <w:rsid w:val="009A3890"/>
    <w:rsid w:val="009A3D50"/>
    <w:rsid w:val="009B1C7C"/>
    <w:rsid w:val="009B32CA"/>
    <w:rsid w:val="009B3B1B"/>
    <w:rsid w:val="009B5422"/>
    <w:rsid w:val="009C0FD6"/>
    <w:rsid w:val="009C3080"/>
    <w:rsid w:val="009C3D24"/>
    <w:rsid w:val="009C448E"/>
    <w:rsid w:val="009C48F1"/>
    <w:rsid w:val="009C71C3"/>
    <w:rsid w:val="009D2688"/>
    <w:rsid w:val="009D61E9"/>
    <w:rsid w:val="009D673F"/>
    <w:rsid w:val="009D68D2"/>
    <w:rsid w:val="009D70E1"/>
    <w:rsid w:val="009D76BB"/>
    <w:rsid w:val="009E4814"/>
    <w:rsid w:val="009E5916"/>
    <w:rsid w:val="009E74A0"/>
    <w:rsid w:val="009F15D2"/>
    <w:rsid w:val="009F28E1"/>
    <w:rsid w:val="009F499B"/>
    <w:rsid w:val="009F619F"/>
    <w:rsid w:val="009F61CE"/>
    <w:rsid w:val="009F6D21"/>
    <w:rsid w:val="00A034FB"/>
    <w:rsid w:val="00A05052"/>
    <w:rsid w:val="00A0563F"/>
    <w:rsid w:val="00A07D34"/>
    <w:rsid w:val="00A13AA5"/>
    <w:rsid w:val="00A25333"/>
    <w:rsid w:val="00A26505"/>
    <w:rsid w:val="00A27D3B"/>
    <w:rsid w:val="00A27E40"/>
    <w:rsid w:val="00A30CF5"/>
    <w:rsid w:val="00A34994"/>
    <w:rsid w:val="00A3522E"/>
    <w:rsid w:val="00A3687E"/>
    <w:rsid w:val="00A36C89"/>
    <w:rsid w:val="00A40DE9"/>
    <w:rsid w:val="00A423D7"/>
    <w:rsid w:val="00A42428"/>
    <w:rsid w:val="00A4290B"/>
    <w:rsid w:val="00A4365C"/>
    <w:rsid w:val="00A477BF"/>
    <w:rsid w:val="00A528DC"/>
    <w:rsid w:val="00A54E7C"/>
    <w:rsid w:val="00A554AF"/>
    <w:rsid w:val="00A56365"/>
    <w:rsid w:val="00A57118"/>
    <w:rsid w:val="00A57272"/>
    <w:rsid w:val="00A57CD6"/>
    <w:rsid w:val="00A600BB"/>
    <w:rsid w:val="00A62DDC"/>
    <w:rsid w:val="00A65BEC"/>
    <w:rsid w:val="00A67811"/>
    <w:rsid w:val="00A67980"/>
    <w:rsid w:val="00A709B8"/>
    <w:rsid w:val="00A745FD"/>
    <w:rsid w:val="00A767E3"/>
    <w:rsid w:val="00A805C3"/>
    <w:rsid w:val="00A805F6"/>
    <w:rsid w:val="00A81CD7"/>
    <w:rsid w:val="00A82F13"/>
    <w:rsid w:val="00A8314D"/>
    <w:rsid w:val="00A832FB"/>
    <w:rsid w:val="00A84575"/>
    <w:rsid w:val="00A84AAC"/>
    <w:rsid w:val="00A87454"/>
    <w:rsid w:val="00A91448"/>
    <w:rsid w:val="00A93D7F"/>
    <w:rsid w:val="00A975A9"/>
    <w:rsid w:val="00AA433C"/>
    <w:rsid w:val="00AA4B9E"/>
    <w:rsid w:val="00AA66C4"/>
    <w:rsid w:val="00AB4736"/>
    <w:rsid w:val="00AB48F2"/>
    <w:rsid w:val="00AB4AEA"/>
    <w:rsid w:val="00AB4BC4"/>
    <w:rsid w:val="00AB5E05"/>
    <w:rsid w:val="00AC56C2"/>
    <w:rsid w:val="00AC7BCE"/>
    <w:rsid w:val="00AD13B3"/>
    <w:rsid w:val="00AD2227"/>
    <w:rsid w:val="00AD29B8"/>
    <w:rsid w:val="00AD5919"/>
    <w:rsid w:val="00AD5E3E"/>
    <w:rsid w:val="00AD6C65"/>
    <w:rsid w:val="00AD6D80"/>
    <w:rsid w:val="00AD7F3A"/>
    <w:rsid w:val="00AE0BC5"/>
    <w:rsid w:val="00AE1711"/>
    <w:rsid w:val="00AE2D28"/>
    <w:rsid w:val="00AE55DB"/>
    <w:rsid w:val="00AE5ECF"/>
    <w:rsid w:val="00AE64EA"/>
    <w:rsid w:val="00AE7959"/>
    <w:rsid w:val="00AF442B"/>
    <w:rsid w:val="00AF706E"/>
    <w:rsid w:val="00AF73F9"/>
    <w:rsid w:val="00B022F8"/>
    <w:rsid w:val="00B039C3"/>
    <w:rsid w:val="00B056AE"/>
    <w:rsid w:val="00B05D3F"/>
    <w:rsid w:val="00B11451"/>
    <w:rsid w:val="00B12B4D"/>
    <w:rsid w:val="00B12D28"/>
    <w:rsid w:val="00B140E7"/>
    <w:rsid w:val="00B20D0E"/>
    <w:rsid w:val="00B21133"/>
    <w:rsid w:val="00B22B9F"/>
    <w:rsid w:val="00B22F7A"/>
    <w:rsid w:val="00B2683B"/>
    <w:rsid w:val="00B26E20"/>
    <w:rsid w:val="00B30C98"/>
    <w:rsid w:val="00B339CB"/>
    <w:rsid w:val="00B3545E"/>
    <w:rsid w:val="00B37861"/>
    <w:rsid w:val="00B37C59"/>
    <w:rsid w:val="00B41CCD"/>
    <w:rsid w:val="00B43FD8"/>
    <w:rsid w:val="00B45417"/>
    <w:rsid w:val="00B45C2A"/>
    <w:rsid w:val="00B46CCC"/>
    <w:rsid w:val="00B502A5"/>
    <w:rsid w:val="00B508E9"/>
    <w:rsid w:val="00B51833"/>
    <w:rsid w:val="00B53B25"/>
    <w:rsid w:val="00B64A21"/>
    <w:rsid w:val="00B64F2D"/>
    <w:rsid w:val="00B64F2E"/>
    <w:rsid w:val="00B654E7"/>
    <w:rsid w:val="00B70C72"/>
    <w:rsid w:val="00B71FAC"/>
    <w:rsid w:val="00B72C06"/>
    <w:rsid w:val="00B73C93"/>
    <w:rsid w:val="00B73EDB"/>
    <w:rsid w:val="00B777F2"/>
    <w:rsid w:val="00B80746"/>
    <w:rsid w:val="00B80B6F"/>
    <w:rsid w:val="00B81B58"/>
    <w:rsid w:val="00B834D1"/>
    <w:rsid w:val="00B85723"/>
    <w:rsid w:val="00B91858"/>
    <w:rsid w:val="00B9507E"/>
    <w:rsid w:val="00B95A63"/>
    <w:rsid w:val="00BA00F3"/>
    <w:rsid w:val="00BA0D66"/>
    <w:rsid w:val="00BA383C"/>
    <w:rsid w:val="00BA473D"/>
    <w:rsid w:val="00BA664D"/>
    <w:rsid w:val="00BA7DD9"/>
    <w:rsid w:val="00BB12FC"/>
    <w:rsid w:val="00BB1C19"/>
    <w:rsid w:val="00BB2C48"/>
    <w:rsid w:val="00BB4C87"/>
    <w:rsid w:val="00BB5A88"/>
    <w:rsid w:val="00BB65EE"/>
    <w:rsid w:val="00BB7F43"/>
    <w:rsid w:val="00BC0EC2"/>
    <w:rsid w:val="00BC1253"/>
    <w:rsid w:val="00BC19BB"/>
    <w:rsid w:val="00BC1A81"/>
    <w:rsid w:val="00BC43F8"/>
    <w:rsid w:val="00BC6599"/>
    <w:rsid w:val="00BD1A20"/>
    <w:rsid w:val="00BD78D6"/>
    <w:rsid w:val="00BD79BC"/>
    <w:rsid w:val="00BE16AD"/>
    <w:rsid w:val="00BE49B1"/>
    <w:rsid w:val="00BE4E46"/>
    <w:rsid w:val="00BE5356"/>
    <w:rsid w:val="00BE5830"/>
    <w:rsid w:val="00BE63E9"/>
    <w:rsid w:val="00BF1594"/>
    <w:rsid w:val="00BF1D54"/>
    <w:rsid w:val="00BF27BE"/>
    <w:rsid w:val="00BF28D4"/>
    <w:rsid w:val="00BF2908"/>
    <w:rsid w:val="00BF4C2F"/>
    <w:rsid w:val="00C0054B"/>
    <w:rsid w:val="00C026A4"/>
    <w:rsid w:val="00C05629"/>
    <w:rsid w:val="00C10035"/>
    <w:rsid w:val="00C1314C"/>
    <w:rsid w:val="00C153F5"/>
    <w:rsid w:val="00C15806"/>
    <w:rsid w:val="00C163EB"/>
    <w:rsid w:val="00C16C85"/>
    <w:rsid w:val="00C16C8D"/>
    <w:rsid w:val="00C232C4"/>
    <w:rsid w:val="00C2445B"/>
    <w:rsid w:val="00C24DC3"/>
    <w:rsid w:val="00C25DF1"/>
    <w:rsid w:val="00C2668C"/>
    <w:rsid w:val="00C30003"/>
    <w:rsid w:val="00C33B05"/>
    <w:rsid w:val="00C33C80"/>
    <w:rsid w:val="00C35D2F"/>
    <w:rsid w:val="00C37354"/>
    <w:rsid w:val="00C443DF"/>
    <w:rsid w:val="00C44B97"/>
    <w:rsid w:val="00C46197"/>
    <w:rsid w:val="00C46BA0"/>
    <w:rsid w:val="00C55745"/>
    <w:rsid w:val="00C566EF"/>
    <w:rsid w:val="00C56946"/>
    <w:rsid w:val="00C601D4"/>
    <w:rsid w:val="00C6315E"/>
    <w:rsid w:val="00C6643A"/>
    <w:rsid w:val="00C66AAB"/>
    <w:rsid w:val="00C70EBC"/>
    <w:rsid w:val="00C71BC6"/>
    <w:rsid w:val="00C72E1E"/>
    <w:rsid w:val="00C742ED"/>
    <w:rsid w:val="00C765FC"/>
    <w:rsid w:val="00C8056E"/>
    <w:rsid w:val="00C80D1E"/>
    <w:rsid w:val="00C84862"/>
    <w:rsid w:val="00C915FA"/>
    <w:rsid w:val="00C95294"/>
    <w:rsid w:val="00C975D2"/>
    <w:rsid w:val="00C978DD"/>
    <w:rsid w:val="00C97AAF"/>
    <w:rsid w:val="00CA04C3"/>
    <w:rsid w:val="00CA2473"/>
    <w:rsid w:val="00CA265C"/>
    <w:rsid w:val="00CA35FC"/>
    <w:rsid w:val="00CA40CC"/>
    <w:rsid w:val="00CA7190"/>
    <w:rsid w:val="00CB0F0F"/>
    <w:rsid w:val="00CB3B01"/>
    <w:rsid w:val="00CB430E"/>
    <w:rsid w:val="00CB463C"/>
    <w:rsid w:val="00CB4802"/>
    <w:rsid w:val="00CB4E54"/>
    <w:rsid w:val="00CB5C4A"/>
    <w:rsid w:val="00CB6366"/>
    <w:rsid w:val="00CC14FA"/>
    <w:rsid w:val="00CC1988"/>
    <w:rsid w:val="00CC1D3B"/>
    <w:rsid w:val="00CC42B7"/>
    <w:rsid w:val="00CC517E"/>
    <w:rsid w:val="00CC616C"/>
    <w:rsid w:val="00CC75B8"/>
    <w:rsid w:val="00CC7648"/>
    <w:rsid w:val="00CD084D"/>
    <w:rsid w:val="00CD0AF4"/>
    <w:rsid w:val="00CD0E68"/>
    <w:rsid w:val="00CD2B5E"/>
    <w:rsid w:val="00CD47FF"/>
    <w:rsid w:val="00CD541A"/>
    <w:rsid w:val="00CD66BE"/>
    <w:rsid w:val="00CD7C16"/>
    <w:rsid w:val="00CE03CB"/>
    <w:rsid w:val="00CE3169"/>
    <w:rsid w:val="00CE44E4"/>
    <w:rsid w:val="00CE6C93"/>
    <w:rsid w:val="00CF1F82"/>
    <w:rsid w:val="00CF2A2C"/>
    <w:rsid w:val="00CF3254"/>
    <w:rsid w:val="00CF6DBF"/>
    <w:rsid w:val="00D025A3"/>
    <w:rsid w:val="00D055D2"/>
    <w:rsid w:val="00D13AE1"/>
    <w:rsid w:val="00D14EDD"/>
    <w:rsid w:val="00D14F71"/>
    <w:rsid w:val="00D2192F"/>
    <w:rsid w:val="00D2377C"/>
    <w:rsid w:val="00D238FD"/>
    <w:rsid w:val="00D253ED"/>
    <w:rsid w:val="00D3074B"/>
    <w:rsid w:val="00D32AEE"/>
    <w:rsid w:val="00D34D49"/>
    <w:rsid w:val="00D35D04"/>
    <w:rsid w:val="00D37E66"/>
    <w:rsid w:val="00D41761"/>
    <w:rsid w:val="00D42EE1"/>
    <w:rsid w:val="00D43310"/>
    <w:rsid w:val="00D43C51"/>
    <w:rsid w:val="00D4712C"/>
    <w:rsid w:val="00D47B1D"/>
    <w:rsid w:val="00D505D4"/>
    <w:rsid w:val="00D5080E"/>
    <w:rsid w:val="00D50D0C"/>
    <w:rsid w:val="00D55B7D"/>
    <w:rsid w:val="00D570E8"/>
    <w:rsid w:val="00D619AD"/>
    <w:rsid w:val="00D625E9"/>
    <w:rsid w:val="00D6382E"/>
    <w:rsid w:val="00D6472D"/>
    <w:rsid w:val="00D7198F"/>
    <w:rsid w:val="00D72457"/>
    <w:rsid w:val="00D81F17"/>
    <w:rsid w:val="00D821DB"/>
    <w:rsid w:val="00D8276E"/>
    <w:rsid w:val="00D8470D"/>
    <w:rsid w:val="00D856EA"/>
    <w:rsid w:val="00D86D57"/>
    <w:rsid w:val="00D87413"/>
    <w:rsid w:val="00D87E3B"/>
    <w:rsid w:val="00D90DD5"/>
    <w:rsid w:val="00D931A9"/>
    <w:rsid w:val="00D95D0D"/>
    <w:rsid w:val="00D9749E"/>
    <w:rsid w:val="00DA0553"/>
    <w:rsid w:val="00DA1C93"/>
    <w:rsid w:val="00DA5606"/>
    <w:rsid w:val="00DA6E48"/>
    <w:rsid w:val="00DA7357"/>
    <w:rsid w:val="00DB00B6"/>
    <w:rsid w:val="00DB2468"/>
    <w:rsid w:val="00DB6EAE"/>
    <w:rsid w:val="00DC10C6"/>
    <w:rsid w:val="00DC32CA"/>
    <w:rsid w:val="00DC6774"/>
    <w:rsid w:val="00DC71D0"/>
    <w:rsid w:val="00DC7B20"/>
    <w:rsid w:val="00DD4256"/>
    <w:rsid w:val="00DD459C"/>
    <w:rsid w:val="00DD6B70"/>
    <w:rsid w:val="00DE0725"/>
    <w:rsid w:val="00DE1673"/>
    <w:rsid w:val="00DE2E5C"/>
    <w:rsid w:val="00DE5246"/>
    <w:rsid w:val="00DE58A0"/>
    <w:rsid w:val="00DE6719"/>
    <w:rsid w:val="00DF02DC"/>
    <w:rsid w:val="00DF13FA"/>
    <w:rsid w:val="00DF6D95"/>
    <w:rsid w:val="00DF7FD8"/>
    <w:rsid w:val="00E00804"/>
    <w:rsid w:val="00E01C74"/>
    <w:rsid w:val="00E039D8"/>
    <w:rsid w:val="00E044C4"/>
    <w:rsid w:val="00E04AED"/>
    <w:rsid w:val="00E10A4B"/>
    <w:rsid w:val="00E147CE"/>
    <w:rsid w:val="00E14E87"/>
    <w:rsid w:val="00E17CAC"/>
    <w:rsid w:val="00E21D7A"/>
    <w:rsid w:val="00E2225A"/>
    <w:rsid w:val="00E230D3"/>
    <w:rsid w:val="00E30FE5"/>
    <w:rsid w:val="00E31F55"/>
    <w:rsid w:val="00E324CD"/>
    <w:rsid w:val="00E34355"/>
    <w:rsid w:val="00E34E27"/>
    <w:rsid w:val="00E376B3"/>
    <w:rsid w:val="00E420B6"/>
    <w:rsid w:val="00E44112"/>
    <w:rsid w:val="00E52729"/>
    <w:rsid w:val="00E533F6"/>
    <w:rsid w:val="00E57256"/>
    <w:rsid w:val="00E61AA8"/>
    <w:rsid w:val="00E628B9"/>
    <w:rsid w:val="00E63371"/>
    <w:rsid w:val="00E63E21"/>
    <w:rsid w:val="00E66725"/>
    <w:rsid w:val="00E71450"/>
    <w:rsid w:val="00E72840"/>
    <w:rsid w:val="00E754F4"/>
    <w:rsid w:val="00E75CF3"/>
    <w:rsid w:val="00E75D07"/>
    <w:rsid w:val="00E812C0"/>
    <w:rsid w:val="00E82A4E"/>
    <w:rsid w:val="00E85ACE"/>
    <w:rsid w:val="00E872C3"/>
    <w:rsid w:val="00E90613"/>
    <w:rsid w:val="00E908C9"/>
    <w:rsid w:val="00E90E3A"/>
    <w:rsid w:val="00E912D4"/>
    <w:rsid w:val="00E92853"/>
    <w:rsid w:val="00E93A64"/>
    <w:rsid w:val="00E96037"/>
    <w:rsid w:val="00EA101A"/>
    <w:rsid w:val="00EA176D"/>
    <w:rsid w:val="00EA1C08"/>
    <w:rsid w:val="00EA33C9"/>
    <w:rsid w:val="00EA39C3"/>
    <w:rsid w:val="00EA5581"/>
    <w:rsid w:val="00EA5ACE"/>
    <w:rsid w:val="00EA5F68"/>
    <w:rsid w:val="00EB0515"/>
    <w:rsid w:val="00EB2B0B"/>
    <w:rsid w:val="00EB447E"/>
    <w:rsid w:val="00EB466F"/>
    <w:rsid w:val="00EB5154"/>
    <w:rsid w:val="00EB57D1"/>
    <w:rsid w:val="00EB5B08"/>
    <w:rsid w:val="00EB712E"/>
    <w:rsid w:val="00EC024F"/>
    <w:rsid w:val="00EC492E"/>
    <w:rsid w:val="00EC5A4E"/>
    <w:rsid w:val="00EC6D87"/>
    <w:rsid w:val="00EC7126"/>
    <w:rsid w:val="00ED2FDE"/>
    <w:rsid w:val="00ED6751"/>
    <w:rsid w:val="00ED70F7"/>
    <w:rsid w:val="00ED7A78"/>
    <w:rsid w:val="00EE0CDA"/>
    <w:rsid w:val="00EE29C4"/>
    <w:rsid w:val="00EE4A53"/>
    <w:rsid w:val="00EE5010"/>
    <w:rsid w:val="00EE7509"/>
    <w:rsid w:val="00EF2232"/>
    <w:rsid w:val="00EF3CBA"/>
    <w:rsid w:val="00EF563F"/>
    <w:rsid w:val="00EF79F8"/>
    <w:rsid w:val="00F02134"/>
    <w:rsid w:val="00F05006"/>
    <w:rsid w:val="00F11E25"/>
    <w:rsid w:val="00F125F3"/>
    <w:rsid w:val="00F14DFB"/>
    <w:rsid w:val="00F20F7E"/>
    <w:rsid w:val="00F217EF"/>
    <w:rsid w:val="00F24EA1"/>
    <w:rsid w:val="00F26BC9"/>
    <w:rsid w:val="00F27204"/>
    <w:rsid w:val="00F33088"/>
    <w:rsid w:val="00F342FB"/>
    <w:rsid w:val="00F44146"/>
    <w:rsid w:val="00F50B59"/>
    <w:rsid w:val="00F51BFC"/>
    <w:rsid w:val="00F522D1"/>
    <w:rsid w:val="00F540D8"/>
    <w:rsid w:val="00F544DD"/>
    <w:rsid w:val="00F54D5B"/>
    <w:rsid w:val="00F56344"/>
    <w:rsid w:val="00F60F35"/>
    <w:rsid w:val="00F618CD"/>
    <w:rsid w:val="00F64328"/>
    <w:rsid w:val="00F64FFF"/>
    <w:rsid w:val="00F662D0"/>
    <w:rsid w:val="00F675EA"/>
    <w:rsid w:val="00F67A29"/>
    <w:rsid w:val="00F70EF8"/>
    <w:rsid w:val="00F72F85"/>
    <w:rsid w:val="00F73FDB"/>
    <w:rsid w:val="00F757F5"/>
    <w:rsid w:val="00F76BA3"/>
    <w:rsid w:val="00F77386"/>
    <w:rsid w:val="00F81054"/>
    <w:rsid w:val="00F82312"/>
    <w:rsid w:val="00F848C3"/>
    <w:rsid w:val="00F858DF"/>
    <w:rsid w:val="00F86A8C"/>
    <w:rsid w:val="00F874B6"/>
    <w:rsid w:val="00F9399A"/>
    <w:rsid w:val="00F93B49"/>
    <w:rsid w:val="00F9551A"/>
    <w:rsid w:val="00F96748"/>
    <w:rsid w:val="00F97D67"/>
    <w:rsid w:val="00F97DC4"/>
    <w:rsid w:val="00FA13B7"/>
    <w:rsid w:val="00FA1A97"/>
    <w:rsid w:val="00FA1F87"/>
    <w:rsid w:val="00FA347F"/>
    <w:rsid w:val="00FA450B"/>
    <w:rsid w:val="00FB0000"/>
    <w:rsid w:val="00FB04AE"/>
    <w:rsid w:val="00FB0577"/>
    <w:rsid w:val="00FB2D15"/>
    <w:rsid w:val="00FB566F"/>
    <w:rsid w:val="00FB6011"/>
    <w:rsid w:val="00FB66C0"/>
    <w:rsid w:val="00FC0F86"/>
    <w:rsid w:val="00FC107C"/>
    <w:rsid w:val="00FC3404"/>
    <w:rsid w:val="00FC3E85"/>
    <w:rsid w:val="00FC3FBB"/>
    <w:rsid w:val="00FC5673"/>
    <w:rsid w:val="00FD0B54"/>
    <w:rsid w:val="00FD399E"/>
    <w:rsid w:val="00FD46CB"/>
    <w:rsid w:val="00FD7AA6"/>
    <w:rsid w:val="00FE170A"/>
    <w:rsid w:val="00FE1DBE"/>
    <w:rsid w:val="00FE31CD"/>
    <w:rsid w:val="00FE3E05"/>
    <w:rsid w:val="00FE45F1"/>
    <w:rsid w:val="00FF3B23"/>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49ACC7E6-32F4-472B-A7D7-C353F3D5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styleId="UnresolvedMention">
    <w:name w:val="Unresolved Mention"/>
    <w:basedOn w:val="DefaultParagraphFont"/>
    <w:uiPriority w:val="99"/>
    <w:semiHidden/>
    <w:unhideWhenUsed/>
    <w:rsid w:val="00605ED9"/>
    <w:rPr>
      <w:color w:val="605E5C"/>
      <w:shd w:val="clear" w:color="auto" w:fill="E1DFDD"/>
    </w:rPr>
  </w:style>
  <w:style w:type="table" w:styleId="TableGrid">
    <w:name w:val="Table Grid"/>
    <w:basedOn w:val="TableNormal"/>
    <w:uiPriority w:val="39"/>
    <w:rsid w:val="001A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89584638">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bridget.ngang@kraiburg-tpe.com"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blog.naver.com/kraiburgtpe_2015"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kraiburg-tpe.com/de/news" TargetMode="External"/><Relationship Id="rId25" Type="http://schemas.openxmlformats.org/officeDocument/2006/relationships/hyperlink" Target="https://www.youtube.com/channel/UCG71Bdw9bBMMwKr13-qFaPQ"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5.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linkedin.com/company/kraiburg-tpe/?originalSubdomain=de" TargetMode="External"/><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https://www.kraiburg-tpe.com/en/wechat"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yperlink" Target="https://i.youku.com/i/UMTYxNTExNTgzNg=="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1.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E452A-3D54-48FC-956E-AB04810440A6}"/>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99AEDC-BE0A-4856-8460-4DF0CA917D70}">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251</TotalTime>
  <Pages>5</Pages>
  <Words>426</Words>
  <Characters>2430</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Kay</dc:creator>
  <cp:keywords/>
  <dc:description/>
  <cp:lastModifiedBy>Goh Pei Yin</cp:lastModifiedBy>
  <cp:revision>25</cp:revision>
  <cp:lastPrinted>2024-07-25T05:56:00Z</cp:lastPrinted>
  <dcterms:created xsi:type="dcterms:W3CDTF">2026-07-08T05:34:00Z</dcterms:created>
  <dcterms:modified xsi:type="dcterms:W3CDTF">2026-07-27T07:54:00Z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